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BD" w:rsidRDefault="008A09BD" w:rsidP="008A09BD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8A09BD" w:rsidRDefault="008A09BD" w:rsidP="008A09BD">
      <w:pPr>
        <w:ind w:left="-540" w:firstLine="540"/>
        <w:jc w:val="both"/>
        <w:rPr>
          <w:b/>
          <w:sz w:val="28"/>
          <w:szCs w:val="28"/>
        </w:rPr>
      </w:pPr>
    </w:p>
    <w:p w:rsidR="008A09BD" w:rsidRPr="00F15DEF" w:rsidRDefault="008A09BD" w:rsidP="008A09BD">
      <w:pPr>
        <w:ind w:left="-540" w:firstLine="540"/>
        <w:jc w:val="both"/>
        <w:rPr>
          <w:b/>
        </w:rPr>
      </w:pPr>
      <w:r>
        <w:rPr>
          <w:b/>
          <w:lang w:val="en-US"/>
        </w:rPr>
        <w:t>10</w:t>
      </w:r>
      <w:r>
        <w:rPr>
          <w:b/>
        </w:rPr>
        <w:t>.12.</w:t>
      </w:r>
      <w:r w:rsidRPr="00F15DEF">
        <w:rPr>
          <w:b/>
        </w:rPr>
        <w:t xml:space="preserve">20. </w:t>
      </w:r>
    </w:p>
    <w:p w:rsidR="008A09BD" w:rsidRPr="00F15DEF" w:rsidRDefault="008A09BD" w:rsidP="008A09BD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8A09BD" w:rsidRPr="00F15DEF" w:rsidRDefault="008A09BD" w:rsidP="008A09BD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8A09BD" w:rsidRPr="00F15DEF" w:rsidRDefault="008A09BD" w:rsidP="008A09BD">
      <w:pPr>
        <w:ind w:left="-540" w:firstLine="540"/>
        <w:jc w:val="both"/>
      </w:pPr>
    </w:p>
    <w:p w:rsidR="008A09BD" w:rsidRPr="00C07EEA" w:rsidRDefault="008A09BD" w:rsidP="008A09BD">
      <w:pPr>
        <w:numPr>
          <w:ilvl w:val="0"/>
          <w:numId w:val="1"/>
        </w:numPr>
        <w:ind w:hanging="720"/>
        <w:jc w:val="both"/>
        <w:rPr>
          <w:rStyle w:val="a3"/>
          <w:b w:val="0"/>
        </w:rPr>
      </w:pPr>
      <w:r w:rsidRPr="00C07EEA">
        <w:rPr>
          <w:rFonts w:eastAsia="Calibri"/>
          <w:bCs/>
        </w:rPr>
        <w:t xml:space="preserve">Особенности приемки по количеству и качеству </w:t>
      </w:r>
      <w:r>
        <w:rPr>
          <w:rFonts w:eastAsia="Calibri"/>
          <w:bCs/>
        </w:rPr>
        <w:t>мебельных товаров.</w:t>
      </w:r>
    </w:p>
    <w:p w:rsidR="008A09BD" w:rsidRPr="00121130" w:rsidRDefault="008A09BD" w:rsidP="008A09BD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Чтение реквизитов сопроводительных документов на  </w:t>
      </w:r>
      <w:r>
        <w:rPr>
          <w:rFonts w:eastAsia="Calibri"/>
          <w:bCs/>
        </w:rPr>
        <w:t>мебельные товары</w:t>
      </w:r>
      <w:r w:rsidRPr="00121130">
        <w:t xml:space="preserve">. </w:t>
      </w:r>
    </w:p>
    <w:p w:rsidR="008A09BD" w:rsidRPr="00844E37" w:rsidRDefault="008A09BD" w:rsidP="008A09BD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>Сопоставление количества комплектности</w:t>
      </w:r>
      <w:r>
        <w:t xml:space="preserve"> </w:t>
      </w:r>
      <w:r>
        <w:rPr>
          <w:rFonts w:eastAsia="Calibri"/>
          <w:bCs/>
        </w:rPr>
        <w:t>мебельных товаров.</w:t>
      </w:r>
    </w:p>
    <w:p w:rsidR="008A09BD" w:rsidRDefault="008A09BD" w:rsidP="008A09BD">
      <w:pPr>
        <w:shd w:val="clear" w:color="auto" w:fill="FFFFFF"/>
        <w:ind w:left="-540" w:firstLine="540"/>
        <w:jc w:val="center"/>
      </w:pPr>
    </w:p>
    <w:p w:rsidR="008A09BD" w:rsidRDefault="008A09BD" w:rsidP="008A09BD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9D21E3" w:rsidRDefault="009D21E3" w:rsidP="008A09BD"/>
    <w:p w:rsidR="008A09BD" w:rsidRPr="009E6559" w:rsidRDefault="008A09BD" w:rsidP="008A09BD">
      <w:pPr>
        <w:shd w:val="clear" w:color="auto" w:fill="FFFFFF"/>
        <w:spacing w:before="206"/>
        <w:ind w:firstLine="284"/>
        <w:jc w:val="both"/>
      </w:pPr>
      <w:r w:rsidRPr="009E6559">
        <w:rPr>
          <w:b/>
          <w:bCs/>
        </w:rPr>
        <w:t>1. Классификация и ассортимент мебели</w:t>
      </w:r>
    </w:p>
    <w:p w:rsidR="008A09BD" w:rsidRPr="00642798" w:rsidRDefault="008A09BD" w:rsidP="008A09BD">
      <w:pPr>
        <w:shd w:val="clear" w:color="auto" w:fill="FFFFFF"/>
        <w:spacing w:before="221"/>
        <w:ind w:left="34" w:right="58" w:firstLine="288"/>
        <w:jc w:val="both"/>
      </w:pPr>
      <w:r w:rsidRPr="00642798">
        <w:rPr>
          <w:b/>
          <w:i/>
          <w:iCs/>
          <w:sz w:val="22"/>
          <w:szCs w:val="22"/>
        </w:rPr>
        <w:t>Классификация.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Ассортимент мебели классифицируют по виду материалов, назначению, способу производства, функционально</w:t>
      </w:r>
      <w:r>
        <w:rPr>
          <w:sz w:val="22"/>
          <w:szCs w:val="22"/>
        </w:rPr>
        <w:softHyphen/>
        <w:t>му использованию, конструкции, комплектности и т.д.</w:t>
      </w:r>
    </w:p>
    <w:p w:rsidR="008A09BD" w:rsidRDefault="008A09BD" w:rsidP="008A09BD">
      <w:pPr>
        <w:shd w:val="clear" w:color="auto" w:fill="FFFFFF"/>
        <w:spacing w:before="192"/>
        <w:ind w:left="58" w:right="58" w:firstLine="368"/>
        <w:jc w:val="both"/>
      </w:pPr>
      <w:r w:rsidRPr="00642798">
        <w:rPr>
          <w:b/>
          <w:i/>
          <w:sz w:val="22"/>
          <w:szCs w:val="22"/>
        </w:rPr>
        <w:t>Ассортимент</w:t>
      </w:r>
      <w:r>
        <w:rPr>
          <w:sz w:val="22"/>
          <w:szCs w:val="22"/>
        </w:rPr>
        <w:t xml:space="preserve"> мебели классифицируют по материалу, назна</w:t>
      </w:r>
      <w:r>
        <w:rPr>
          <w:sz w:val="22"/>
          <w:szCs w:val="22"/>
        </w:rPr>
        <w:softHyphen/>
        <w:t>чению, типам помещений, конструкции, возрастному назначе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нию, выполняемой функции, жесткости, комплектности, месту уста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новки, отделке, видам и моделям.</w:t>
      </w:r>
    </w:p>
    <w:p w:rsidR="008A09BD" w:rsidRDefault="008A09BD" w:rsidP="008A09BD">
      <w:pPr>
        <w:shd w:val="clear" w:color="auto" w:fill="FFFFFF"/>
        <w:spacing w:before="5"/>
        <w:ind w:left="58" w:right="62" w:firstLine="368"/>
        <w:jc w:val="both"/>
      </w:pPr>
      <w:r w:rsidRPr="00642798">
        <w:rPr>
          <w:spacing w:val="-4"/>
          <w:sz w:val="22"/>
          <w:szCs w:val="22"/>
          <w:u w:val="single"/>
        </w:rPr>
        <w:t xml:space="preserve">По </w:t>
      </w:r>
      <w:r w:rsidRPr="00642798">
        <w:rPr>
          <w:spacing w:val="56"/>
          <w:sz w:val="22"/>
          <w:szCs w:val="22"/>
          <w:u w:val="single"/>
        </w:rPr>
        <w:t>материалу</w:t>
      </w:r>
      <w:r>
        <w:rPr>
          <w:spacing w:val="-4"/>
          <w:sz w:val="22"/>
          <w:szCs w:val="22"/>
        </w:rPr>
        <w:t xml:space="preserve"> мебель подразделяют на деревянную, ме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таллическую, пластмассовую и комбинированную.</w:t>
      </w:r>
    </w:p>
    <w:p w:rsidR="008A09BD" w:rsidRDefault="008A09BD" w:rsidP="008A09BD">
      <w:pPr>
        <w:shd w:val="clear" w:color="auto" w:fill="FFFFFF"/>
        <w:ind w:left="58" w:right="72" w:firstLine="368"/>
        <w:jc w:val="both"/>
      </w:pPr>
      <w:r w:rsidRPr="00642798">
        <w:rPr>
          <w:spacing w:val="-2"/>
          <w:sz w:val="22"/>
          <w:szCs w:val="22"/>
          <w:u w:val="single"/>
        </w:rPr>
        <w:t xml:space="preserve">По </w:t>
      </w:r>
      <w:r w:rsidRPr="00642798">
        <w:rPr>
          <w:spacing w:val="55"/>
          <w:sz w:val="22"/>
          <w:szCs w:val="22"/>
          <w:u w:val="single"/>
        </w:rPr>
        <w:t>назначению</w:t>
      </w:r>
      <w:r>
        <w:rPr>
          <w:spacing w:val="-2"/>
          <w:sz w:val="22"/>
          <w:szCs w:val="22"/>
        </w:rPr>
        <w:t xml:space="preserve"> мебель бывает бытовая и специальная: </w:t>
      </w:r>
      <w:r>
        <w:rPr>
          <w:sz w:val="22"/>
          <w:szCs w:val="22"/>
        </w:rPr>
        <w:t>школьная, клубная, для гостиниц, библиотек, для предприятий общественного питания и др.</w:t>
      </w:r>
    </w:p>
    <w:p w:rsidR="008A09BD" w:rsidRDefault="008A09BD" w:rsidP="008A09BD">
      <w:pPr>
        <w:shd w:val="clear" w:color="auto" w:fill="FFFFFF"/>
        <w:ind w:left="58" w:right="77" w:firstLine="368"/>
        <w:jc w:val="both"/>
      </w:pPr>
      <w:r w:rsidRPr="00642798">
        <w:rPr>
          <w:sz w:val="22"/>
          <w:szCs w:val="22"/>
          <w:u w:val="single"/>
        </w:rPr>
        <w:t>По типу помещений</w:t>
      </w:r>
      <w:r>
        <w:rPr>
          <w:sz w:val="22"/>
          <w:szCs w:val="22"/>
        </w:rPr>
        <w:t xml:space="preserve"> различают бытовую мебель для жи</w:t>
      </w:r>
      <w:r>
        <w:rPr>
          <w:sz w:val="22"/>
          <w:szCs w:val="22"/>
        </w:rPr>
        <w:softHyphen/>
        <w:t>лых комнат (спальни, гостиной, кабинета), кухонную, для перед</w:t>
      </w:r>
      <w:r>
        <w:rPr>
          <w:sz w:val="22"/>
          <w:szCs w:val="22"/>
        </w:rPr>
        <w:softHyphen/>
        <w:t>ней, ванной комнаты и т. д.</w:t>
      </w:r>
    </w:p>
    <w:p w:rsidR="008A09BD" w:rsidRDefault="008A09BD" w:rsidP="008A09BD">
      <w:pPr>
        <w:shd w:val="clear" w:color="auto" w:fill="FFFFFF"/>
        <w:spacing w:before="10"/>
        <w:ind w:left="58" w:right="82" w:firstLine="368"/>
        <w:jc w:val="both"/>
      </w:pPr>
      <w:r w:rsidRPr="00642798">
        <w:rPr>
          <w:spacing w:val="-3"/>
          <w:sz w:val="22"/>
          <w:szCs w:val="22"/>
          <w:u w:val="single"/>
        </w:rPr>
        <w:t xml:space="preserve">По </w:t>
      </w:r>
      <w:r w:rsidRPr="00642798">
        <w:rPr>
          <w:spacing w:val="53"/>
          <w:sz w:val="22"/>
          <w:szCs w:val="22"/>
          <w:u w:val="single"/>
        </w:rPr>
        <w:t>возрастному</w:t>
      </w:r>
      <w:r w:rsidRPr="00642798">
        <w:rPr>
          <w:spacing w:val="-3"/>
          <w:sz w:val="22"/>
          <w:szCs w:val="22"/>
          <w:u w:val="single"/>
        </w:rPr>
        <w:t xml:space="preserve"> </w:t>
      </w:r>
      <w:r w:rsidRPr="00642798">
        <w:rPr>
          <w:spacing w:val="57"/>
          <w:sz w:val="22"/>
          <w:szCs w:val="22"/>
          <w:u w:val="single"/>
        </w:rPr>
        <w:t>назначению</w:t>
      </w:r>
      <w:r>
        <w:rPr>
          <w:spacing w:val="-3"/>
          <w:sz w:val="22"/>
          <w:szCs w:val="22"/>
        </w:rPr>
        <w:t xml:space="preserve"> в структуре ассорти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мента; выделяют мебель для взрослых и для детей.</w:t>
      </w:r>
    </w:p>
    <w:p w:rsidR="008A09BD" w:rsidRDefault="008A09BD" w:rsidP="008A09BD">
      <w:pPr>
        <w:shd w:val="clear" w:color="auto" w:fill="FFFFFF"/>
        <w:ind w:left="58" w:right="82" w:firstLine="368"/>
        <w:jc w:val="both"/>
      </w:pPr>
      <w:r w:rsidRPr="00642798">
        <w:rPr>
          <w:spacing w:val="47"/>
          <w:sz w:val="22"/>
          <w:szCs w:val="22"/>
          <w:u w:val="single"/>
        </w:rPr>
        <w:t>Конструкция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мебели определяется способом соединения </w:t>
      </w:r>
      <w:r>
        <w:rPr>
          <w:sz w:val="22"/>
          <w:szCs w:val="22"/>
        </w:rPr>
        <w:t>деталей и узлов. По этому признаку мебель подразделяют на разборную и неразборную.</w:t>
      </w:r>
    </w:p>
    <w:p w:rsidR="008A09BD" w:rsidRDefault="008A09BD" w:rsidP="008A09BD">
      <w:pPr>
        <w:shd w:val="clear" w:color="auto" w:fill="FFFFFF"/>
        <w:ind w:left="58" w:right="91" w:firstLine="368"/>
        <w:jc w:val="both"/>
      </w:pPr>
      <w:r>
        <w:rPr>
          <w:i/>
          <w:iCs/>
          <w:sz w:val="22"/>
          <w:szCs w:val="22"/>
        </w:rPr>
        <w:t xml:space="preserve">Разборная мебель в </w:t>
      </w:r>
      <w:r>
        <w:rPr>
          <w:sz w:val="22"/>
          <w:szCs w:val="22"/>
        </w:rPr>
        <w:t>свою очередь бывает: секционная, состоя</w:t>
      </w:r>
      <w:r>
        <w:rPr>
          <w:sz w:val="22"/>
          <w:szCs w:val="22"/>
        </w:rPr>
        <w:softHyphen/>
        <w:t>щая из отдельных секций, которые можно использовать в раз</w:t>
      </w:r>
      <w:r>
        <w:rPr>
          <w:sz w:val="22"/>
          <w:szCs w:val="22"/>
        </w:rPr>
        <w:softHyphen/>
        <w:t xml:space="preserve">личных комбинациях; стеллажная— на вертикальных опорных </w:t>
      </w:r>
      <w:r>
        <w:rPr>
          <w:spacing w:val="-1"/>
          <w:sz w:val="22"/>
          <w:szCs w:val="22"/>
        </w:rPr>
        <w:t xml:space="preserve">стойках монтируются секции -и полки; сборно-разборная — из </w:t>
      </w:r>
      <w:r>
        <w:rPr>
          <w:sz w:val="22"/>
          <w:szCs w:val="22"/>
        </w:rPr>
        <w:t>элементов, соединяемых в различных сочетаниях болтами, уголь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никами и другими крепежными приспособлениями; универсально-</w:t>
      </w:r>
      <w:r>
        <w:rPr>
          <w:spacing w:val="-1"/>
          <w:sz w:val="22"/>
          <w:szCs w:val="22"/>
        </w:rPr>
        <w:t xml:space="preserve">сборную — из унифицированных деталей, монтируемых в изделия </w:t>
      </w:r>
      <w:r>
        <w:rPr>
          <w:sz w:val="22"/>
          <w:szCs w:val="22"/>
        </w:rPr>
        <w:t>различного функционального назначения.</w:t>
      </w:r>
    </w:p>
    <w:p w:rsidR="008A09BD" w:rsidRDefault="008A09BD" w:rsidP="008A09BD">
      <w:pPr>
        <w:shd w:val="clear" w:color="auto" w:fill="FFFFFF"/>
        <w:ind w:firstLine="426"/>
        <w:jc w:val="both"/>
      </w:pPr>
      <w:r>
        <w:rPr>
          <w:i/>
          <w:iCs/>
          <w:sz w:val="22"/>
          <w:szCs w:val="22"/>
        </w:rPr>
        <w:t xml:space="preserve">Неразборная мебель </w:t>
      </w:r>
      <w:r>
        <w:rPr>
          <w:sz w:val="22"/>
          <w:szCs w:val="22"/>
        </w:rPr>
        <w:t>менее распространена. В зависимости от конструктивных особенностей она бывает обыкновенная, склад</w:t>
      </w:r>
      <w:r>
        <w:rPr>
          <w:sz w:val="22"/>
          <w:szCs w:val="22"/>
        </w:rPr>
        <w:softHyphen/>
        <w:t>ная и трансформируемая. В ассортимент трансформируемой мебели входят изделия, конструкция которых позволяет изменять положение частей изделия и тем самым приспосабливать его для выполнения различных функций (кресло-кровать, шкаф-сервант).  В зависимости от количества выполняемых функ</w:t>
      </w:r>
      <w:r>
        <w:rPr>
          <w:sz w:val="22"/>
          <w:szCs w:val="22"/>
        </w:rPr>
        <w:softHyphen/>
        <w:t xml:space="preserve">ций  различают мебель моно- и многофункциональную.   </w:t>
      </w:r>
    </w:p>
    <w:p w:rsidR="008A09BD" w:rsidRDefault="008A09BD" w:rsidP="008A09BD">
      <w:pPr>
        <w:shd w:val="clear" w:color="auto" w:fill="FFFFFF"/>
        <w:ind w:right="29" w:firstLine="426"/>
        <w:jc w:val="both"/>
      </w:pPr>
      <w:r>
        <w:rPr>
          <w:i/>
          <w:iCs/>
          <w:sz w:val="22"/>
          <w:szCs w:val="22"/>
        </w:rPr>
        <w:t xml:space="preserve">Монофункциональная </w:t>
      </w:r>
      <w:r>
        <w:rPr>
          <w:sz w:val="22"/>
          <w:szCs w:val="22"/>
        </w:rPr>
        <w:t>мебель предназначена для выполнения одной основной функции: для сидения, сна, отдыха, работы, приготовления и приема пищи, хранения, установки и размещения различных предметов.</w:t>
      </w:r>
    </w:p>
    <w:p w:rsidR="008A09BD" w:rsidRDefault="008A09BD" w:rsidP="008A09BD">
      <w:pPr>
        <w:shd w:val="clear" w:color="auto" w:fill="FFFFFF"/>
        <w:spacing w:before="5"/>
        <w:ind w:right="24" w:firstLine="426"/>
        <w:jc w:val="both"/>
      </w:pPr>
      <w:r>
        <w:rPr>
          <w:sz w:val="22"/>
          <w:szCs w:val="22"/>
        </w:rPr>
        <w:t xml:space="preserve">К </w:t>
      </w:r>
      <w:r>
        <w:rPr>
          <w:i/>
          <w:iCs/>
          <w:sz w:val="22"/>
          <w:szCs w:val="22"/>
        </w:rPr>
        <w:t xml:space="preserve">многофункциональной </w:t>
      </w:r>
      <w:r>
        <w:rPr>
          <w:sz w:val="22"/>
          <w:szCs w:val="22"/>
        </w:rPr>
        <w:t>относят мебель трансформируемую, универсальную и комбинированную. Универсальной называют обычно секционную и стеллажную мебель, отдельные секции и стеллажи которой используют для различных целей: хранения книг, белья, посуды, размещения радио- и телеаппаратуры и др. Комбинированные изделия — это, например, шкафы с двумя или тремя отделениями, каждое из которых приспособлено для хра</w:t>
      </w:r>
      <w:r>
        <w:rPr>
          <w:sz w:val="22"/>
          <w:szCs w:val="22"/>
        </w:rPr>
        <w:softHyphen/>
        <w:t>нения различных предметов; так, одно отделение может быть приспособлено для размещения посуды, другое — одежды верх</w:t>
      </w:r>
      <w:r>
        <w:rPr>
          <w:sz w:val="22"/>
          <w:szCs w:val="22"/>
        </w:rPr>
        <w:softHyphen/>
        <w:t>ней, третье — белья.</w:t>
      </w:r>
    </w:p>
    <w:p w:rsidR="008A09BD" w:rsidRDefault="008A09BD" w:rsidP="008A09BD">
      <w:pPr>
        <w:shd w:val="clear" w:color="auto" w:fill="FFFFFF"/>
        <w:ind w:right="34" w:firstLine="331"/>
        <w:jc w:val="both"/>
      </w:pPr>
      <w:r w:rsidRPr="00642798">
        <w:rPr>
          <w:sz w:val="22"/>
          <w:szCs w:val="22"/>
          <w:u w:val="single"/>
        </w:rPr>
        <w:t xml:space="preserve">По </w:t>
      </w:r>
      <w:r w:rsidRPr="00642798">
        <w:rPr>
          <w:spacing w:val="47"/>
          <w:sz w:val="22"/>
          <w:szCs w:val="22"/>
          <w:u w:val="single"/>
        </w:rPr>
        <w:t>жесткости</w:t>
      </w:r>
      <w:r>
        <w:rPr>
          <w:sz w:val="22"/>
          <w:szCs w:val="22"/>
        </w:rPr>
        <w:t xml:space="preserve"> (величине деформации и податливости мягкого элемента) мебель делят на жесткую (без настила или  с настилом до </w:t>
      </w:r>
      <w:smartTag w:uri="urn:schemas-microsoft-com:office:smarttags" w:element="metricconverter">
        <w:smartTagPr>
          <w:attr w:name="ProductID" w:val="10 мм"/>
        </w:smartTagPr>
        <w:r>
          <w:rPr>
            <w:sz w:val="22"/>
            <w:szCs w:val="22"/>
          </w:rPr>
          <w:t>10 мм</w:t>
        </w:r>
      </w:smartTag>
      <w:r>
        <w:rPr>
          <w:sz w:val="22"/>
          <w:szCs w:val="22"/>
        </w:rPr>
        <w:t xml:space="preserve">) и мягкую (с настилом высотой до </w:t>
      </w:r>
      <w:smartTag w:uri="urn:schemas-microsoft-com:office:smarttags" w:element="metricconverter">
        <w:smartTagPr>
          <w:attr w:name="ProductID" w:val="70 мм"/>
        </w:smartTagPr>
        <w:r>
          <w:rPr>
            <w:sz w:val="22"/>
            <w:szCs w:val="22"/>
          </w:rPr>
          <w:t>70 мм</w:t>
        </w:r>
      </w:smartTag>
      <w:r>
        <w:rPr>
          <w:sz w:val="22"/>
          <w:szCs w:val="22"/>
        </w:rPr>
        <w:t xml:space="preserve"> и упругой частью — пружинной или другого типа). </w:t>
      </w:r>
    </w:p>
    <w:p w:rsidR="008A09BD" w:rsidRDefault="008A09BD" w:rsidP="008A09BD">
      <w:pPr>
        <w:shd w:val="clear" w:color="auto" w:fill="FFFFFF"/>
        <w:ind w:right="48" w:firstLine="341"/>
        <w:jc w:val="both"/>
      </w:pPr>
      <w:r w:rsidRPr="00642798">
        <w:rPr>
          <w:sz w:val="22"/>
          <w:szCs w:val="22"/>
          <w:u w:val="single"/>
        </w:rPr>
        <w:lastRenderedPageBreak/>
        <w:t xml:space="preserve">По </w:t>
      </w:r>
      <w:r w:rsidRPr="00642798">
        <w:rPr>
          <w:spacing w:val="50"/>
          <w:sz w:val="22"/>
          <w:szCs w:val="22"/>
          <w:u w:val="single"/>
        </w:rPr>
        <w:t>комплектности</w:t>
      </w:r>
      <w:r>
        <w:rPr>
          <w:sz w:val="22"/>
          <w:szCs w:val="22"/>
        </w:rPr>
        <w:t xml:space="preserve"> мебель делят на штучную и комп</w:t>
      </w:r>
      <w:r>
        <w:rPr>
          <w:sz w:val="22"/>
          <w:szCs w:val="22"/>
        </w:rPr>
        <w:softHyphen/>
        <w:t>лектную в виде гарнитуров (спальных, столовых, гостиных, ку</w:t>
      </w:r>
      <w:r>
        <w:rPr>
          <w:sz w:val="22"/>
          <w:szCs w:val="22"/>
        </w:rPr>
        <w:softHyphen/>
        <w:t>хонных и др.) и наборов для одно-, двух- и трехкомнатных квар</w:t>
      </w:r>
      <w:r>
        <w:rPr>
          <w:sz w:val="22"/>
          <w:szCs w:val="22"/>
        </w:rPr>
        <w:softHyphen/>
        <w:t>тир. Все изделия комплекта изготовляются из одних и тех же ма</w:t>
      </w:r>
      <w:r>
        <w:rPr>
          <w:sz w:val="22"/>
          <w:szCs w:val="22"/>
        </w:rPr>
        <w:softHyphen/>
        <w:t>териалов и имеют единое художественно-конструкторское ре</w:t>
      </w:r>
      <w:r>
        <w:rPr>
          <w:sz w:val="22"/>
          <w:szCs w:val="22"/>
        </w:rPr>
        <w:softHyphen/>
        <w:t>шение.</w:t>
      </w:r>
    </w:p>
    <w:p w:rsidR="008A09BD" w:rsidRDefault="008A09BD" w:rsidP="008A09BD">
      <w:pPr>
        <w:shd w:val="clear" w:color="auto" w:fill="FFFFFF"/>
        <w:tabs>
          <w:tab w:val="left" w:pos="5587"/>
        </w:tabs>
        <w:spacing w:before="5"/>
        <w:ind w:right="58" w:firstLine="284"/>
        <w:jc w:val="both"/>
      </w:pPr>
      <w:r w:rsidRPr="00642798">
        <w:rPr>
          <w:spacing w:val="-2"/>
          <w:sz w:val="22"/>
          <w:szCs w:val="22"/>
          <w:u w:val="single"/>
        </w:rPr>
        <w:t xml:space="preserve">По </w:t>
      </w:r>
      <w:r w:rsidRPr="00642798">
        <w:rPr>
          <w:spacing w:val="39"/>
          <w:sz w:val="22"/>
          <w:szCs w:val="22"/>
          <w:u w:val="single"/>
        </w:rPr>
        <w:t>мест</w:t>
      </w:r>
      <w:r>
        <w:rPr>
          <w:spacing w:val="39"/>
          <w:sz w:val="22"/>
          <w:szCs w:val="22"/>
          <w:u w:val="single"/>
        </w:rPr>
        <w:t>у установки</w:t>
      </w:r>
      <w:r>
        <w:rPr>
          <w:spacing w:val="-2"/>
          <w:sz w:val="22"/>
          <w:szCs w:val="22"/>
        </w:rPr>
        <w:t xml:space="preserve"> различают мебель встроенную, на</w:t>
      </w:r>
      <w:r>
        <w:rPr>
          <w:spacing w:val="-3"/>
          <w:sz w:val="22"/>
          <w:szCs w:val="22"/>
        </w:rPr>
        <w:t>стенную, и передвижную.</w:t>
      </w:r>
      <w:r>
        <w:rPr>
          <w:sz w:val="22"/>
          <w:szCs w:val="22"/>
        </w:rPr>
        <w:tab/>
      </w:r>
    </w:p>
    <w:p w:rsidR="008A09BD" w:rsidRDefault="008A09BD" w:rsidP="008A09BD">
      <w:pPr>
        <w:shd w:val="clear" w:color="auto" w:fill="FFFFFF"/>
        <w:ind w:right="62" w:firstLine="284"/>
        <w:jc w:val="both"/>
      </w:pPr>
      <w:r w:rsidRPr="00990F77">
        <w:rPr>
          <w:sz w:val="22"/>
          <w:szCs w:val="22"/>
          <w:u w:val="single"/>
        </w:rPr>
        <w:t>По отделке</w:t>
      </w:r>
      <w:r>
        <w:rPr>
          <w:sz w:val="22"/>
          <w:szCs w:val="22"/>
        </w:rPr>
        <w:t xml:space="preserve"> мебель классифицируют в зависимости от спо</w:t>
      </w:r>
      <w:r>
        <w:rPr>
          <w:sz w:val="22"/>
          <w:szCs w:val="22"/>
        </w:rPr>
        <w:softHyphen/>
        <w:t>соба отделки, вида пленкообразователя, степени прозрачности и блеска.</w:t>
      </w:r>
    </w:p>
    <w:p w:rsidR="008A09BD" w:rsidRDefault="008A09BD" w:rsidP="008A09BD">
      <w:pPr>
        <w:shd w:val="clear" w:color="auto" w:fill="FFFFFF"/>
        <w:ind w:right="58" w:firstLine="284"/>
        <w:jc w:val="both"/>
      </w:pPr>
      <w:r>
        <w:rPr>
          <w:sz w:val="22"/>
          <w:szCs w:val="22"/>
        </w:rPr>
        <w:t>Основными способами отделки мебели являются: нанесение лакокрасочных покрытий—лакирование, полирование, располирование (обработка лакированной поверхности полировочными составами), эмалирование; нанесение прозрачных полимерных пленок (панелирование); приклеивание слоистых полимерных ма</w:t>
      </w:r>
      <w:r>
        <w:rPr>
          <w:sz w:val="22"/>
          <w:szCs w:val="22"/>
        </w:rPr>
        <w:softHyphen/>
        <w:t xml:space="preserve">териалов—декоративно-слоистых пленок, декоративной фанеры, </w:t>
      </w:r>
      <w:r>
        <w:rPr>
          <w:spacing w:val="-1"/>
          <w:sz w:val="22"/>
          <w:szCs w:val="22"/>
        </w:rPr>
        <w:t xml:space="preserve">текстурированной бумаги, имитирующей текстуру ценных пород </w:t>
      </w:r>
      <w:r>
        <w:rPr>
          <w:sz w:val="22"/>
          <w:szCs w:val="22"/>
        </w:rPr>
        <w:t>древесины, и др.; инкрустация — врезание и вклеивание кусочков древесины, металла и других материалов; резьба; декаль</w:t>
      </w:r>
      <w:r>
        <w:rPr>
          <w:sz w:val="22"/>
          <w:szCs w:val="22"/>
        </w:rPr>
        <w:softHyphen/>
        <w:t>комания и др.</w:t>
      </w:r>
    </w:p>
    <w:p w:rsidR="008A09BD" w:rsidRDefault="008A09BD" w:rsidP="008A09BD">
      <w:pPr>
        <w:shd w:val="clear" w:color="auto" w:fill="FFFFFF"/>
        <w:tabs>
          <w:tab w:val="left" w:pos="5976"/>
        </w:tabs>
        <w:ind w:left="62" w:firstLine="322"/>
        <w:jc w:val="both"/>
      </w:pPr>
      <w:r w:rsidRPr="00990F77">
        <w:rPr>
          <w:sz w:val="22"/>
          <w:szCs w:val="22"/>
          <w:u w:val="single"/>
        </w:rPr>
        <w:t>По степени прозрачности</w:t>
      </w:r>
      <w:r>
        <w:rPr>
          <w:sz w:val="22"/>
          <w:szCs w:val="22"/>
        </w:rPr>
        <w:t xml:space="preserve"> различают </w:t>
      </w:r>
      <w:r w:rsidRPr="00990F77">
        <w:rPr>
          <w:sz w:val="22"/>
          <w:szCs w:val="22"/>
          <w:u w:val="single"/>
        </w:rPr>
        <w:t>отделки</w:t>
      </w:r>
      <w:r>
        <w:rPr>
          <w:sz w:val="22"/>
          <w:szCs w:val="22"/>
        </w:rPr>
        <w:t xml:space="preserve"> прозрачные и непрозрачные. </w:t>
      </w:r>
    </w:p>
    <w:p w:rsidR="008A09BD" w:rsidRDefault="008A09BD" w:rsidP="008A09BD">
      <w:pPr>
        <w:shd w:val="clear" w:color="auto" w:fill="FFFFFF"/>
        <w:ind w:firstLine="384"/>
        <w:jc w:val="both"/>
      </w:pPr>
      <w:r>
        <w:rPr>
          <w:sz w:val="22"/>
          <w:szCs w:val="22"/>
        </w:rPr>
        <w:t>По степени блеска различают отделки блестящие, матовые и полуматовые.</w:t>
      </w:r>
    </w:p>
    <w:p w:rsidR="008A09BD" w:rsidRDefault="008A09BD" w:rsidP="008A09BD">
      <w:pPr>
        <w:shd w:val="clear" w:color="auto" w:fill="FFFFFF"/>
        <w:ind w:right="19" w:firstLine="384"/>
        <w:jc w:val="both"/>
      </w:pPr>
      <w:r w:rsidRPr="00990F77">
        <w:rPr>
          <w:sz w:val="22"/>
          <w:szCs w:val="22"/>
          <w:u w:val="single"/>
        </w:rPr>
        <w:t>Вид мебели</w:t>
      </w:r>
      <w:r>
        <w:rPr>
          <w:sz w:val="22"/>
          <w:szCs w:val="22"/>
        </w:rPr>
        <w:t xml:space="preserve"> характеризует изделия одного функционального назначения.</w:t>
      </w:r>
    </w:p>
    <w:p w:rsidR="008A09BD" w:rsidRDefault="008A09BD" w:rsidP="008A09BD">
      <w:pPr>
        <w:shd w:val="clear" w:color="auto" w:fill="FFFFFF"/>
        <w:ind w:right="24" w:firstLine="384"/>
        <w:jc w:val="both"/>
      </w:pPr>
      <w:r w:rsidRPr="00990F77">
        <w:rPr>
          <w:sz w:val="22"/>
          <w:szCs w:val="22"/>
          <w:u w:val="single"/>
        </w:rPr>
        <w:t>Подвид</w:t>
      </w:r>
      <w:r>
        <w:rPr>
          <w:sz w:val="22"/>
          <w:szCs w:val="22"/>
        </w:rPr>
        <w:t xml:space="preserve"> мебели выделен для обозначения изделий более узкого назначения, например, шкаф для белья, стол обеденный.</w:t>
      </w:r>
    </w:p>
    <w:p w:rsidR="008A09BD" w:rsidRDefault="008A09BD" w:rsidP="008A09BD">
      <w:pPr>
        <w:shd w:val="clear" w:color="auto" w:fill="FFFFFF"/>
        <w:ind w:right="38" w:firstLine="384"/>
        <w:jc w:val="both"/>
      </w:pPr>
      <w:r>
        <w:rPr>
          <w:sz w:val="22"/>
          <w:szCs w:val="22"/>
        </w:rPr>
        <w:t>Модель мебели определяется особенностями художествен</w:t>
      </w:r>
      <w:r>
        <w:rPr>
          <w:sz w:val="22"/>
          <w:szCs w:val="22"/>
        </w:rPr>
        <w:softHyphen/>
        <w:t>но-конструкторского решения и обозначается индексами.</w:t>
      </w:r>
    </w:p>
    <w:p w:rsidR="008A09BD" w:rsidRDefault="008A09BD" w:rsidP="008A09BD">
      <w:pPr>
        <w:shd w:val="clear" w:color="auto" w:fill="FFFFFF"/>
        <w:ind w:right="38" w:firstLine="384"/>
        <w:jc w:val="both"/>
      </w:pPr>
    </w:p>
    <w:p w:rsidR="008A09BD" w:rsidRPr="009E6559" w:rsidRDefault="008A09BD" w:rsidP="008A09BD">
      <w:pPr>
        <w:shd w:val="clear" w:color="auto" w:fill="FFFFFF"/>
        <w:ind w:right="38" w:firstLine="384"/>
        <w:jc w:val="both"/>
      </w:pPr>
      <w:r>
        <w:rPr>
          <w:b/>
          <w:i/>
          <w:iCs/>
        </w:rPr>
        <w:t xml:space="preserve">1.1 </w:t>
      </w:r>
      <w:r w:rsidRPr="009E6559">
        <w:rPr>
          <w:b/>
          <w:i/>
          <w:iCs/>
        </w:rPr>
        <w:t>Ассортимент деревянной мебели</w:t>
      </w:r>
    </w:p>
    <w:p w:rsidR="008A09BD" w:rsidRDefault="008A09BD" w:rsidP="008A09BD">
      <w:pPr>
        <w:shd w:val="clear" w:color="auto" w:fill="FFFFFF"/>
        <w:spacing w:before="163"/>
        <w:ind w:left="29" w:right="48" w:firstLine="317"/>
        <w:jc w:val="both"/>
      </w:pPr>
      <w:r>
        <w:rPr>
          <w:sz w:val="22"/>
          <w:szCs w:val="22"/>
        </w:rPr>
        <w:t>Деревянную мебель по способу производства делят на столяр</w:t>
      </w:r>
      <w:r>
        <w:rPr>
          <w:sz w:val="22"/>
          <w:szCs w:val="22"/>
        </w:rPr>
        <w:softHyphen/>
        <w:t>ную, гнутую и плетеную.</w:t>
      </w:r>
    </w:p>
    <w:p w:rsidR="008A09BD" w:rsidRDefault="008A09BD" w:rsidP="008A09BD">
      <w:pPr>
        <w:shd w:val="clear" w:color="auto" w:fill="FFFFFF"/>
        <w:ind w:left="14" w:right="38" w:firstLine="346"/>
        <w:jc w:val="both"/>
      </w:pPr>
      <w:r>
        <w:rPr>
          <w:b/>
          <w:bCs/>
          <w:spacing w:val="-2"/>
          <w:sz w:val="22"/>
          <w:szCs w:val="22"/>
        </w:rPr>
        <w:t xml:space="preserve">1.1.1 Столярная мебель. </w:t>
      </w:r>
      <w:r>
        <w:rPr>
          <w:spacing w:val="-2"/>
          <w:sz w:val="22"/>
          <w:szCs w:val="22"/>
        </w:rPr>
        <w:t xml:space="preserve">Столярной называют мебель, большинство </w:t>
      </w:r>
      <w:r>
        <w:rPr>
          <w:sz w:val="22"/>
          <w:szCs w:val="22"/>
        </w:rPr>
        <w:t>деталей которой прямолинейные, полученные распиливанием древесины. Отдельные детали столярной мебели (ножки, спинка) могут быть криволинейными, их изготовляют гнутьем.</w:t>
      </w:r>
    </w:p>
    <w:p w:rsidR="008A09BD" w:rsidRDefault="008A09BD" w:rsidP="008A09BD">
      <w:pPr>
        <w:shd w:val="clear" w:color="auto" w:fill="FFFFFF"/>
        <w:ind w:left="10" w:right="48" w:firstLine="331"/>
        <w:jc w:val="both"/>
      </w:pPr>
      <w:r>
        <w:rPr>
          <w:sz w:val="22"/>
          <w:szCs w:val="22"/>
        </w:rPr>
        <w:t>Ассортимент столярной мебели наиболее разнообразен по ви</w:t>
      </w:r>
      <w:r>
        <w:rPr>
          <w:sz w:val="22"/>
          <w:szCs w:val="22"/>
        </w:rPr>
        <w:softHyphen/>
        <w:t>дам, моделям и отделке изделий, а также по конструкции ос</w:t>
      </w:r>
      <w:r>
        <w:rPr>
          <w:sz w:val="22"/>
          <w:szCs w:val="22"/>
        </w:rPr>
        <w:softHyphen/>
        <w:t>новных узлов и характеру подготовки деталей.</w:t>
      </w:r>
    </w:p>
    <w:p w:rsidR="008A09BD" w:rsidRDefault="008A09BD" w:rsidP="008A09BD">
      <w:pPr>
        <w:shd w:val="clear" w:color="auto" w:fill="FFFFFF"/>
        <w:ind w:left="10" w:right="38" w:firstLine="331"/>
        <w:jc w:val="both"/>
      </w:pPr>
      <w:r w:rsidRPr="00914217">
        <w:rPr>
          <w:spacing w:val="-2"/>
          <w:sz w:val="22"/>
          <w:szCs w:val="22"/>
          <w:u w:val="single"/>
        </w:rPr>
        <w:t xml:space="preserve">По </w:t>
      </w:r>
      <w:r w:rsidRPr="00914217">
        <w:rPr>
          <w:spacing w:val="43"/>
          <w:sz w:val="22"/>
          <w:szCs w:val="22"/>
          <w:u w:val="single"/>
        </w:rPr>
        <w:t>конструкции</w:t>
      </w:r>
      <w:r w:rsidRPr="00914217">
        <w:rPr>
          <w:spacing w:val="-2"/>
          <w:sz w:val="22"/>
          <w:szCs w:val="22"/>
          <w:u w:val="single"/>
        </w:rPr>
        <w:t xml:space="preserve"> </w:t>
      </w:r>
      <w:r w:rsidRPr="00914217">
        <w:rPr>
          <w:spacing w:val="42"/>
          <w:sz w:val="22"/>
          <w:szCs w:val="22"/>
          <w:u w:val="single"/>
        </w:rPr>
        <w:t>основных</w:t>
      </w:r>
      <w:r w:rsidRPr="00914217">
        <w:rPr>
          <w:spacing w:val="-2"/>
          <w:sz w:val="22"/>
          <w:szCs w:val="22"/>
          <w:u w:val="single"/>
        </w:rPr>
        <w:t xml:space="preserve"> </w:t>
      </w:r>
      <w:r w:rsidRPr="00914217">
        <w:rPr>
          <w:spacing w:val="42"/>
          <w:sz w:val="22"/>
          <w:szCs w:val="22"/>
          <w:u w:val="single"/>
        </w:rPr>
        <w:t>узлов</w:t>
      </w:r>
      <w:r>
        <w:rPr>
          <w:spacing w:val="-2"/>
          <w:sz w:val="22"/>
          <w:szCs w:val="22"/>
        </w:rPr>
        <w:t xml:space="preserve"> различают мебель </w:t>
      </w:r>
      <w:r>
        <w:rPr>
          <w:sz w:val="22"/>
          <w:szCs w:val="22"/>
        </w:rPr>
        <w:t xml:space="preserve">брусковую и корпусную. У </w:t>
      </w:r>
      <w:r w:rsidRPr="00914217">
        <w:rPr>
          <w:i/>
          <w:sz w:val="22"/>
          <w:szCs w:val="22"/>
        </w:rPr>
        <w:t>брусковой</w:t>
      </w:r>
      <w:r>
        <w:rPr>
          <w:sz w:val="22"/>
          <w:szCs w:val="22"/>
        </w:rPr>
        <w:t xml:space="preserve"> мебели узлы состоят из отдельных брусков (например, у табуретов). </w:t>
      </w:r>
      <w:r w:rsidRPr="00914217">
        <w:rPr>
          <w:i/>
          <w:sz w:val="22"/>
          <w:szCs w:val="22"/>
        </w:rPr>
        <w:t>Корпусная</w:t>
      </w:r>
      <w:r>
        <w:rPr>
          <w:sz w:val="22"/>
          <w:szCs w:val="22"/>
        </w:rPr>
        <w:t xml:space="preserve"> мебель бывает: щитовая — все плоскости изготовлены из щитов (плит деревянных, древесно-волокнистых, древесно-стружечных); рамочная — плоскости изготовлены из рамок-обвязок, в которые вставлены фанерные филенки; рамочно-щитовая.</w:t>
      </w:r>
    </w:p>
    <w:p w:rsidR="008A09BD" w:rsidRDefault="008A09BD" w:rsidP="008A09BD">
      <w:pPr>
        <w:shd w:val="clear" w:color="auto" w:fill="FFFFFF"/>
        <w:ind w:right="58" w:firstLine="336"/>
        <w:jc w:val="both"/>
      </w:pPr>
      <w:r w:rsidRPr="00914217">
        <w:rPr>
          <w:spacing w:val="-2"/>
          <w:sz w:val="22"/>
          <w:szCs w:val="22"/>
          <w:u w:val="single"/>
        </w:rPr>
        <w:t xml:space="preserve">По </w:t>
      </w:r>
      <w:r w:rsidRPr="00914217">
        <w:rPr>
          <w:spacing w:val="47"/>
          <w:sz w:val="22"/>
          <w:szCs w:val="22"/>
          <w:u w:val="single"/>
        </w:rPr>
        <w:t>характеру</w:t>
      </w:r>
      <w:r w:rsidRPr="00914217">
        <w:rPr>
          <w:spacing w:val="-2"/>
          <w:sz w:val="22"/>
          <w:szCs w:val="22"/>
          <w:u w:val="single"/>
        </w:rPr>
        <w:t xml:space="preserve"> </w:t>
      </w:r>
      <w:r w:rsidRPr="00914217">
        <w:rPr>
          <w:spacing w:val="41"/>
          <w:sz w:val="22"/>
          <w:szCs w:val="22"/>
          <w:u w:val="single"/>
        </w:rPr>
        <w:t>подготовки</w:t>
      </w:r>
      <w:r w:rsidRPr="00914217">
        <w:rPr>
          <w:spacing w:val="-2"/>
          <w:sz w:val="22"/>
          <w:szCs w:val="22"/>
          <w:u w:val="single"/>
        </w:rPr>
        <w:t xml:space="preserve"> </w:t>
      </w:r>
      <w:r w:rsidRPr="00914217">
        <w:rPr>
          <w:spacing w:val="45"/>
          <w:sz w:val="22"/>
          <w:szCs w:val="22"/>
          <w:u w:val="single"/>
        </w:rPr>
        <w:t>деталей</w:t>
      </w:r>
      <w:r>
        <w:rPr>
          <w:spacing w:val="-2"/>
          <w:sz w:val="22"/>
          <w:szCs w:val="22"/>
        </w:rPr>
        <w:t xml:space="preserve"> различают сто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лярную мебель из массива древесины, из древесины, облицо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ванной   шпоном   ценных   пород дерева   или   пленками   полиме</w:t>
      </w:r>
      <w:r>
        <w:rPr>
          <w:sz w:val="22"/>
          <w:szCs w:val="22"/>
        </w:rPr>
        <w:t>ров, а также пропитанных синтетическими смолами бумаг с имитационной печатью. Мебель из массива древесины подразде</w:t>
      </w:r>
      <w:r>
        <w:rPr>
          <w:sz w:val="22"/>
          <w:szCs w:val="22"/>
        </w:rPr>
        <w:softHyphen/>
        <w:t>ляют по породам древесины.</w:t>
      </w:r>
    </w:p>
    <w:p w:rsidR="008A09BD" w:rsidRDefault="008A09BD" w:rsidP="008A09BD">
      <w:pPr>
        <w:shd w:val="clear" w:color="auto" w:fill="FFFFFF"/>
        <w:ind w:left="110" w:right="10" w:firstLine="331"/>
        <w:jc w:val="both"/>
      </w:pPr>
      <w:r>
        <w:rPr>
          <w:sz w:val="22"/>
          <w:szCs w:val="22"/>
        </w:rPr>
        <w:t>Ниже рассматриваются основные виды мебели в зависи</w:t>
      </w:r>
      <w:r>
        <w:rPr>
          <w:sz w:val="22"/>
          <w:szCs w:val="22"/>
        </w:rPr>
        <w:softHyphen/>
        <w:t>мости от выполняемой функции.</w:t>
      </w:r>
    </w:p>
    <w:p w:rsidR="008A09BD" w:rsidRDefault="008A09BD" w:rsidP="008A09BD">
      <w:pPr>
        <w:shd w:val="clear" w:color="auto" w:fill="FFFFFF"/>
        <w:ind w:left="96" w:right="10" w:firstLine="346"/>
        <w:jc w:val="both"/>
        <w:rPr>
          <w:sz w:val="22"/>
          <w:szCs w:val="22"/>
        </w:rPr>
      </w:pPr>
      <w:r>
        <w:rPr>
          <w:noProof/>
          <w:spacing w:val="-2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4.5pt;margin-top:29pt;width:60pt;height:18pt;z-index:251634688">
            <v:textbox style="mso-next-textbox:#_x0000_s1039">
              <w:txbxContent>
                <w:p w:rsidR="008A09BD" w:rsidRPr="00CA29E1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Пуфы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 xml:space="preserve">К </w:t>
      </w:r>
      <w:r>
        <w:rPr>
          <w:i/>
          <w:iCs/>
          <w:sz w:val="22"/>
          <w:szCs w:val="22"/>
        </w:rPr>
        <w:t xml:space="preserve">мебели для сидения </w:t>
      </w:r>
      <w:r>
        <w:rPr>
          <w:sz w:val="22"/>
          <w:szCs w:val="22"/>
        </w:rPr>
        <w:t>относят табуреты кухонные и для пианино, стулья, кресла, банкетки (изделия типа табуреток с полумягким или мягким сиденьем, иногда с подлокотниками), пуфы (круглые или квадратные изделия на низких ножках, с мягким или полумягким сиденьем).</w:t>
      </w:r>
    </w:p>
    <w:p w:rsidR="008A09BD" w:rsidRDefault="008A09BD" w:rsidP="008A09BD">
      <w:pPr>
        <w:shd w:val="clear" w:color="auto" w:fill="FFFFFF"/>
        <w:ind w:left="96" w:right="10" w:firstLine="34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138.5pt;margin-top:3.35pt;width:66pt;height:18pt;z-index:251625472">
            <v:textbox style="mso-next-textbox:#_x0000_s1030">
              <w:txbxContent>
                <w:p w:rsidR="008A09BD" w:rsidRPr="00CA29E1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9E1">
                    <w:rPr>
                      <w:b/>
                      <w:sz w:val="18"/>
                      <w:szCs w:val="18"/>
                    </w:rPr>
                    <w:t>Банкетки</w:t>
                  </w:r>
                </w:p>
              </w:txbxContent>
            </v:textbox>
          </v:shape>
        </w:pict>
      </w:r>
    </w:p>
    <w:p w:rsidR="008A09BD" w:rsidRDefault="00887693" w:rsidP="008A09BD">
      <w:pPr>
        <w:shd w:val="clear" w:color="auto" w:fill="FFFFFF"/>
        <w:ind w:left="96" w:right="10" w:firstLine="34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137160</wp:posOffset>
            </wp:positionV>
            <wp:extent cx="1219200" cy="786130"/>
            <wp:effectExtent l="19050" t="0" r="0" b="0"/>
            <wp:wrapTight wrapText="bothSides">
              <wp:wrapPolygon edited="0">
                <wp:start x="-338" y="0"/>
                <wp:lineTo x="-338" y="20937"/>
                <wp:lineTo x="21600" y="20937"/>
                <wp:lineTo x="21600" y="0"/>
                <wp:lineTo x="-338" y="0"/>
              </wp:wrapPolygon>
            </wp:wrapTight>
            <wp:docPr id="5" name="Рисунок 5" descr="http://im3-tub-ru.yandex.net/i?id=61141968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61141968-00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60960</wp:posOffset>
            </wp:positionV>
            <wp:extent cx="1066800" cy="855980"/>
            <wp:effectExtent l="19050" t="0" r="0" b="0"/>
            <wp:wrapTight wrapText="bothSides">
              <wp:wrapPolygon edited="0">
                <wp:start x="-386" y="0"/>
                <wp:lineTo x="-386" y="21151"/>
                <wp:lineTo x="21600" y="21151"/>
                <wp:lineTo x="21600" y="0"/>
                <wp:lineTo x="-386" y="0"/>
              </wp:wrapPolygon>
            </wp:wrapTight>
            <wp:docPr id="4" name="Рисунок 4" descr="http://im7-tub-ru.yandex.net/i?id=150783007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150783007-26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137160</wp:posOffset>
            </wp:positionV>
            <wp:extent cx="1143000" cy="862965"/>
            <wp:effectExtent l="19050" t="0" r="0" b="0"/>
            <wp:wrapTight wrapText="bothSides">
              <wp:wrapPolygon edited="0">
                <wp:start x="-360" y="0"/>
                <wp:lineTo x="-360" y="20980"/>
                <wp:lineTo x="21600" y="20980"/>
                <wp:lineTo x="21600" y="0"/>
                <wp:lineTo x="-360" y="0"/>
              </wp:wrapPolygon>
            </wp:wrapTight>
            <wp:docPr id="2" name="Рисунок 2" descr="http://im8-tub-ru.yandex.net/i?id=457615922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8-tub-ru.yandex.net/i?id=457615922-49-72&amp;n=21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60960</wp:posOffset>
            </wp:positionV>
            <wp:extent cx="1041400" cy="793115"/>
            <wp:effectExtent l="19050" t="0" r="6350" b="0"/>
            <wp:wrapTight wrapText="bothSides">
              <wp:wrapPolygon edited="0">
                <wp:start x="-395" y="0"/>
                <wp:lineTo x="-395" y="21271"/>
                <wp:lineTo x="21732" y="21271"/>
                <wp:lineTo x="21732" y="0"/>
                <wp:lineTo x="-395" y="0"/>
              </wp:wrapPolygon>
            </wp:wrapTight>
            <wp:docPr id="3" name="Рисунок 3" descr="http://im7-tub-ru.yandex.net/i?id=96919824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96919824-34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left="96" w:right="10" w:firstLine="34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1" style="position:absolute;left:0;text-align:left;z-index:251636736" from="93pt,.25pt" to="111pt,12.25pt">
            <v:stroke endarrow="block"/>
          </v:line>
        </w:pict>
      </w:r>
      <w:r>
        <w:rPr>
          <w:noProof/>
        </w:rPr>
        <w:pict>
          <v:line id="_x0000_s1040" style="position:absolute;left:0;text-align:left;flip:x;z-index:251635712" from="63pt,.25pt" to="78.7pt,14.35pt">
            <v:stroke endarrow="block"/>
          </v:line>
        </w:pict>
      </w:r>
      <w:r w:rsidR="00887693"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79375</wp:posOffset>
            </wp:positionV>
            <wp:extent cx="685800" cy="659765"/>
            <wp:effectExtent l="19050" t="0" r="0" b="0"/>
            <wp:wrapTight wrapText="bothSides">
              <wp:wrapPolygon edited="0">
                <wp:start x="-600" y="0"/>
                <wp:lineTo x="-600" y="21205"/>
                <wp:lineTo x="21600" y="21205"/>
                <wp:lineTo x="21600" y="0"/>
                <wp:lineTo x="-600" y="0"/>
              </wp:wrapPolygon>
            </wp:wrapTight>
            <wp:docPr id="14" name="Рисунок 14" descr="http://im0-tub-ru.yandex.net/i?id=29574464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29574464-21-72&amp;n=21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Pr="00CA29E1" w:rsidRDefault="00887693" w:rsidP="008A09BD">
      <w:pPr>
        <w:shd w:val="clear" w:color="auto" w:fill="FFFFFF"/>
        <w:ind w:left="96" w:right="10" w:firstLine="34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990600" cy="657225"/>
            <wp:effectExtent l="19050" t="0" r="0" b="0"/>
            <wp:wrapTight wrapText="bothSides">
              <wp:wrapPolygon edited="0">
                <wp:start x="-415" y="0"/>
                <wp:lineTo x="-415" y="21287"/>
                <wp:lineTo x="21600" y="21287"/>
                <wp:lineTo x="21600" y="0"/>
                <wp:lineTo x="-415" y="0"/>
              </wp:wrapPolygon>
            </wp:wrapTight>
            <wp:docPr id="13" name="Рисунок 13" descr="http://im0-tub-ru.yandex.net/i?id=36524491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36524491-38-72&amp;n=21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left="101" w:right="24" w:firstLine="322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208280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7" name="Рисунок 7" descr="http://im7-tub-ru.yandex.net/i?id=36213982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36213982-69-72&amp;n=21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BD">
        <w:rPr>
          <w:i/>
          <w:iCs/>
          <w:spacing w:val="-1"/>
          <w:sz w:val="22"/>
          <w:szCs w:val="22"/>
        </w:rPr>
        <w:t xml:space="preserve">Мебель для работы </w:t>
      </w:r>
      <w:r w:rsidR="008A09BD">
        <w:rPr>
          <w:spacing w:val="-1"/>
          <w:sz w:val="22"/>
          <w:szCs w:val="22"/>
        </w:rPr>
        <w:t>— столы письменные (одно- и двухтумбо</w:t>
      </w:r>
      <w:r w:rsidR="008A09BD">
        <w:rPr>
          <w:sz w:val="22"/>
          <w:szCs w:val="22"/>
        </w:rPr>
        <w:t>вые), стулья и кресла рабочие, шкафы-секретеры.</w:t>
      </w:r>
    </w:p>
    <w:p w:rsidR="008A09BD" w:rsidRDefault="00887693" w:rsidP="008A09BD">
      <w:pPr>
        <w:shd w:val="clear" w:color="auto" w:fill="FFFFFF"/>
        <w:ind w:left="101" w:right="24" w:firstLine="322"/>
        <w:jc w:val="both"/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16510</wp:posOffset>
            </wp:positionV>
            <wp:extent cx="1031875" cy="1031875"/>
            <wp:effectExtent l="19050" t="0" r="0" b="0"/>
            <wp:wrapTight wrapText="bothSides">
              <wp:wrapPolygon edited="0">
                <wp:start x="-399" y="0"/>
                <wp:lineTo x="-399" y="21135"/>
                <wp:lineTo x="21534" y="21135"/>
                <wp:lineTo x="21534" y="0"/>
                <wp:lineTo x="-399" y="0"/>
              </wp:wrapPolygon>
            </wp:wrapTight>
            <wp:docPr id="8" name="Рисунок 8" descr="http://im7-tub-ru.yandex.net/i?id=320236505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320236505-02-72&amp;n=21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left="101" w:right="24" w:firstLine="322"/>
        <w:jc w:val="both"/>
      </w:pPr>
    </w:p>
    <w:p w:rsidR="008A09BD" w:rsidRDefault="008A09BD" w:rsidP="008A09BD">
      <w:pPr>
        <w:shd w:val="clear" w:color="auto" w:fill="FFFFFF"/>
        <w:ind w:left="101" w:right="24" w:firstLine="322"/>
        <w:jc w:val="both"/>
      </w:pPr>
    </w:p>
    <w:p w:rsidR="008A09BD" w:rsidRDefault="008A09BD" w:rsidP="008A09BD">
      <w:pPr>
        <w:shd w:val="clear" w:color="auto" w:fill="FFFFFF"/>
        <w:ind w:left="101" w:right="24" w:firstLine="322"/>
        <w:jc w:val="both"/>
      </w:pPr>
      <w:r>
        <w:rPr>
          <w:noProof/>
        </w:rPr>
        <w:pict>
          <v:shape id="_x0000_s1035" type="#_x0000_t202" style="position:absolute;left:0;text-align:left;margin-left:222.5pt;margin-top:5.65pt;width:96pt;height:18pt;z-index:251630592">
            <v:textbox style="mso-next-textbox:#_x0000_s1035">
              <w:txbxContent>
                <w:p w:rsidR="008A09BD" w:rsidRPr="00CA29E1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Шкаф-секретер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53.15pt;margin-top:5.25pt;width:54pt;height:18.4pt;z-index:251628544">
            <v:textbox style="mso-next-textbox:#_x0000_s1033">
              <w:txbxContent>
                <w:p w:rsidR="008A09BD" w:rsidRPr="00CA29E1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Секретер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left="101" w:right="24" w:firstLine="322"/>
        <w:jc w:val="both"/>
      </w:pPr>
      <w:r>
        <w:rPr>
          <w:noProof/>
        </w:rPr>
        <w:pict>
          <v:line id="_x0000_s1034" style="position:absolute;left:0;text-align:left;flip:x;z-index:251629568" from="132.5pt,7.1pt" to="150.5pt,7.1pt">
            <v:stroke endarrow="block"/>
          </v:line>
        </w:pict>
      </w:r>
      <w:r>
        <w:rPr>
          <w:noProof/>
        </w:rPr>
        <w:pict>
          <v:line id="_x0000_s1036" style="position:absolute;left:0;text-align:left;z-index:251631616" from="318.5pt,7.1pt" to="336.5pt,7.1pt">
            <v:stroke endarrow="block"/>
          </v:line>
        </w:pict>
      </w:r>
    </w:p>
    <w:p w:rsidR="008A09BD" w:rsidRDefault="008A09BD" w:rsidP="008A09BD">
      <w:pPr>
        <w:shd w:val="clear" w:color="auto" w:fill="FFFFFF"/>
        <w:spacing w:before="58"/>
        <w:ind w:left="82" w:right="34" w:firstLine="32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Мебель для приготовления и приема пищи </w:t>
      </w:r>
      <w:r>
        <w:rPr>
          <w:sz w:val="22"/>
          <w:szCs w:val="22"/>
        </w:rPr>
        <w:t>— столы обеденные, кухонные, сервировочные (передвижные — для доставки пищи и посуды из кухни в столовую).</w:t>
      </w:r>
    </w:p>
    <w:p w:rsidR="008A09BD" w:rsidRDefault="008A09BD" w:rsidP="008A09BD">
      <w:pPr>
        <w:shd w:val="clear" w:color="auto" w:fill="FFFFFF"/>
        <w:spacing w:before="58"/>
        <w:ind w:left="82" w:right="34" w:firstLine="322"/>
        <w:jc w:val="both"/>
      </w:pP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ассортимент </w:t>
      </w:r>
      <w:r>
        <w:rPr>
          <w:i/>
          <w:iCs/>
          <w:sz w:val="22"/>
          <w:szCs w:val="22"/>
        </w:rPr>
        <w:t xml:space="preserve">мебели для отдыха и сна </w:t>
      </w:r>
      <w:r>
        <w:rPr>
          <w:sz w:val="22"/>
          <w:szCs w:val="22"/>
        </w:rPr>
        <w:t>входят диваны с сиденьями и спинками цельными и из подушек, диваны-кро</w:t>
      </w:r>
      <w:r>
        <w:rPr>
          <w:sz w:val="22"/>
          <w:szCs w:val="22"/>
        </w:rPr>
        <w:softHyphen/>
        <w:t>вати, тахта (изделие типа дивана с подушками, но с низкой полуспинкой), кушетки (изделия с подголовником, без спинки), кресла мягкие, кресла-кровати, кровати деревянные (с основа</w:t>
      </w:r>
      <w:r>
        <w:rPr>
          <w:sz w:val="22"/>
          <w:szCs w:val="22"/>
        </w:rPr>
        <w:softHyphen/>
        <w:t>нием под матрац, с металлической сеткой, с резиновыми сет</w:t>
      </w:r>
      <w:r>
        <w:rPr>
          <w:sz w:val="22"/>
          <w:szCs w:val="22"/>
        </w:rPr>
        <w:softHyphen/>
        <w:t>ками), матрацы и наматрацники ватные или поролоновые, столы журнальные.</w:t>
      </w:r>
    </w:p>
    <w:p w:rsidR="008A09BD" w:rsidRDefault="00887693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64135</wp:posOffset>
            </wp:positionV>
            <wp:extent cx="1447800" cy="1043940"/>
            <wp:effectExtent l="19050" t="0" r="0" b="0"/>
            <wp:wrapTight wrapText="bothSides">
              <wp:wrapPolygon edited="0">
                <wp:start x="-284" y="0"/>
                <wp:lineTo x="-284" y="21285"/>
                <wp:lineTo x="21600" y="21285"/>
                <wp:lineTo x="21600" y="0"/>
                <wp:lineTo x="-284" y="0"/>
              </wp:wrapPolygon>
            </wp:wrapTight>
            <wp:docPr id="21" name="Рисунок 21" descr="http://im8-tub-ru.yandex.net/i?id=346136190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8-tub-ru.yandex.net/i?id=346136190-67-72&amp;n=21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64135</wp:posOffset>
            </wp:positionV>
            <wp:extent cx="1447800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ight>
            <wp:docPr id="18" name="Рисунок 18" descr="http://im7-tub-ru.yandex.net/i?id=68971386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689713862-10-72&amp;n=21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64135</wp:posOffset>
            </wp:positionV>
            <wp:extent cx="1447800" cy="1160780"/>
            <wp:effectExtent l="19050" t="0" r="0" b="0"/>
            <wp:wrapTight wrapText="bothSides">
              <wp:wrapPolygon edited="0">
                <wp:start x="-284" y="0"/>
                <wp:lineTo x="-284" y="21269"/>
                <wp:lineTo x="21600" y="21269"/>
                <wp:lineTo x="21600" y="0"/>
                <wp:lineTo x="-284" y="0"/>
              </wp:wrapPolygon>
            </wp:wrapTight>
            <wp:docPr id="20" name="Рисунок 20" descr="http://im3-tub-ru.yandex.net/i?id=212463441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ru.yandex.net/i?id=212463441-02-72&amp;n=21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6350</wp:posOffset>
            </wp:positionV>
            <wp:extent cx="1524000" cy="911225"/>
            <wp:effectExtent l="19050" t="0" r="0" b="0"/>
            <wp:wrapTight wrapText="bothSides">
              <wp:wrapPolygon edited="0">
                <wp:start x="-270" y="0"/>
                <wp:lineTo x="-270" y="21224"/>
                <wp:lineTo x="21600" y="21224"/>
                <wp:lineTo x="21600" y="0"/>
                <wp:lineTo x="-270" y="0"/>
              </wp:wrapPolygon>
            </wp:wrapTight>
            <wp:docPr id="22" name="Рисунок 22" descr="http://im8-tub-ru.yandex.net/i?id=303214122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8-tub-ru.yandex.net/i?id=303214122-09-72&amp;n=21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8A09BD" w:rsidRDefault="008A09BD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</w:p>
    <w:p w:rsidR="008A09BD" w:rsidRDefault="00C41BBB" w:rsidP="008A09BD">
      <w:pPr>
        <w:shd w:val="clear" w:color="auto" w:fill="FFFFFF"/>
        <w:ind w:left="58" w:right="34" w:firstLine="326"/>
        <w:jc w:val="both"/>
        <w:rPr>
          <w:sz w:val="22"/>
          <w:szCs w:val="22"/>
        </w:rPr>
      </w:pPr>
      <w:r>
        <w:rPr>
          <w:noProof/>
        </w:rPr>
        <w:pict>
          <v:shape id="_x0000_s1047" type="#_x0000_t202" style="position:absolute;left:0;text-align:left;margin-left:369pt;margin-top:.55pt;width:90pt;height:19.45pt;z-index:251642880">
            <v:textbox style="mso-next-textbox:#_x0000_s1047">
              <w:txbxContent>
                <w:p w:rsidR="008A09BD" w:rsidRPr="00C0079F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Кушетка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81pt;margin-top:9.55pt;width:1in;height:18pt;z-index:251638784">
            <v:textbox style="mso-next-textbox:#_x0000_s1043">
              <w:txbxContent>
                <w:p w:rsidR="008A09BD" w:rsidRPr="00C0079F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Тахта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Механизмы раскладывания диванов</w:t>
      </w:r>
    </w:p>
    <w:p w:rsidR="008A09BD" w:rsidRDefault="008A09BD" w:rsidP="008A09BD">
      <w:pPr>
        <w:shd w:val="clear" w:color="auto" w:fill="FFFFFF"/>
        <w:ind w:right="34"/>
        <w:jc w:val="both"/>
        <w:rPr>
          <w:b/>
          <w:sz w:val="22"/>
          <w:szCs w:val="22"/>
        </w:rPr>
      </w:pP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119380</wp:posOffset>
            </wp:positionV>
            <wp:extent cx="1075055" cy="1289685"/>
            <wp:effectExtent l="19050" t="0" r="0" b="0"/>
            <wp:wrapTight wrapText="bothSides">
              <wp:wrapPolygon edited="0">
                <wp:start x="-383" y="0"/>
                <wp:lineTo x="-383" y="21377"/>
                <wp:lineTo x="21434" y="21377"/>
                <wp:lineTo x="21434" y="0"/>
                <wp:lineTo x="-383" y="0"/>
              </wp:wrapPolygon>
            </wp:wrapTight>
            <wp:docPr id="26" name="Рисунок 26" descr="http://im6-tub-ru.yandex.net/i?id=226139046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6-tub-ru.yandex.net/i?id=226139046-00-72&amp;n=21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119380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27" name="Рисунок 27" descr="http://im0-tub-ru.yandex.net/i?id=48395317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0-tub-ru.yandex.net/i?id=48395317-12-72&amp;n=21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61595</wp:posOffset>
            </wp:positionV>
            <wp:extent cx="1600200" cy="1062355"/>
            <wp:effectExtent l="19050" t="0" r="0" b="0"/>
            <wp:wrapTight wrapText="bothSides">
              <wp:wrapPolygon edited="0">
                <wp:start x="-257" y="0"/>
                <wp:lineTo x="-257" y="21303"/>
                <wp:lineTo x="21600" y="21303"/>
                <wp:lineTo x="21600" y="0"/>
                <wp:lineTo x="-257" y="0"/>
              </wp:wrapPolygon>
            </wp:wrapTight>
            <wp:docPr id="24" name="Рисунок 24" descr="http://im0-tub-ru.yandex.net/i?id=267562592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0-tub-ru.yandex.net/i?id=267562592-06-72&amp;n=21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3810</wp:posOffset>
            </wp:positionV>
            <wp:extent cx="1524000" cy="914400"/>
            <wp:effectExtent l="19050" t="0" r="0" b="0"/>
            <wp:wrapTight wrapText="bothSides">
              <wp:wrapPolygon edited="0">
                <wp:start x="-270" y="0"/>
                <wp:lineTo x="-270" y="21150"/>
                <wp:lineTo x="21600" y="21150"/>
                <wp:lineTo x="21600" y="0"/>
                <wp:lineTo x="-270" y="0"/>
              </wp:wrapPolygon>
            </wp:wrapTight>
            <wp:docPr id="25" name="Рисунок 25" descr="http://im4-tub-ru.yandex.net/i?id=34063084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340630843-54-72&amp;n=21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pict>
          <v:shape id="_x0000_s1085" type="#_x0000_t202" style="position:absolute;left:0;text-align:left;margin-left:405pt;margin-top:8.6pt;width:78pt;height:18pt;z-index:251681792">
            <v:textbox style="mso-next-textbox:#_x0000_s1085">
              <w:txbxContent>
                <w:p w:rsidR="008A09BD" w:rsidRPr="00112FF8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Дельфин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pict>
          <v:shape id="_x0000_s1084" type="#_x0000_t202" style="position:absolute;left:0;text-align:left;margin-left:264.5pt;margin-top:-.1pt;width:83.5pt;height:24pt;z-index:251680768">
            <v:textbox style="mso-next-textbox:#_x0000_s1084">
              <w:txbxContent>
                <w:p w:rsidR="008A09BD" w:rsidRPr="00112FF8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Еврокнижка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44.5pt;margin-top:-.1pt;width:66pt;height:18pt;z-index:251679744">
            <v:textbox style="mso-next-textbox:#_x0000_s1083">
              <w:txbxContent>
                <w:p w:rsidR="008A09BD" w:rsidRPr="00540A87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Книжка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5pt;margin-top:-.1pt;width:1in;height:22.95pt;z-index:251648000">
            <v:textbox style="mso-next-textbox:#_x0000_s1052">
              <w:txbxContent>
                <w:p w:rsidR="008A09BD" w:rsidRPr="00540A87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Аккордеон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53975</wp:posOffset>
            </wp:positionV>
            <wp:extent cx="1828800" cy="1219200"/>
            <wp:effectExtent l="19050" t="0" r="0" b="0"/>
            <wp:wrapTight wrapText="bothSides">
              <wp:wrapPolygon edited="0">
                <wp:start x="-225" y="0"/>
                <wp:lineTo x="-225" y="21263"/>
                <wp:lineTo x="21600" y="21263"/>
                <wp:lineTo x="21600" y="0"/>
                <wp:lineTo x="-225" y="0"/>
              </wp:wrapPolygon>
            </wp:wrapTight>
            <wp:docPr id="33" name="Рисунок 33" descr="http://im0-tub-ru.yandex.net/i?id=303602338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0-tub-ru.yandex.net/i?id=303602338-02-72&amp;n=21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72390</wp:posOffset>
            </wp:positionV>
            <wp:extent cx="1457960" cy="993775"/>
            <wp:effectExtent l="19050" t="0" r="8890" b="0"/>
            <wp:wrapTight wrapText="bothSides">
              <wp:wrapPolygon edited="0">
                <wp:start x="-282" y="0"/>
                <wp:lineTo x="-282" y="21117"/>
                <wp:lineTo x="21732" y="21117"/>
                <wp:lineTo x="21732" y="0"/>
                <wp:lineTo x="-282" y="0"/>
              </wp:wrapPolygon>
            </wp:wrapTight>
            <wp:docPr id="30" name="Рисунок 30" descr="http://im4-tub-ru.yandex.net/i?id=91335649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4-tub-ru.yandex.net/i?id=91335649-37-72&amp;n=21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90805</wp:posOffset>
            </wp:positionV>
            <wp:extent cx="1600200" cy="869315"/>
            <wp:effectExtent l="19050" t="0" r="0" b="0"/>
            <wp:wrapTight wrapText="bothSides">
              <wp:wrapPolygon edited="0">
                <wp:start x="-257" y="0"/>
                <wp:lineTo x="-257" y="21300"/>
                <wp:lineTo x="21600" y="21300"/>
                <wp:lineTo x="21600" y="0"/>
                <wp:lineTo x="-257" y="0"/>
              </wp:wrapPolygon>
            </wp:wrapTight>
            <wp:docPr id="29" name="Рисунок 29" descr="http://im3-tub-ru.yandex.net/i?id=501226135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ru.yandex.net/i?id=501226135-65-72&amp;n=21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pict>
          <v:shape id="_x0000_s1056" type="#_x0000_t202" style="position:absolute;left:0;text-align:left;margin-left:396pt;margin-top:9.8pt;width:84pt;height:18pt;z-index:251652096">
            <v:textbox>
              <w:txbxContent>
                <w:p w:rsidR="008A09BD" w:rsidRPr="002C6963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Клик-кляк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pict>
          <v:shape id="_x0000_s1058" type="#_x0000_t202" style="position:absolute;left:0;text-align:left;margin-left:225pt;margin-top:6.15pt;width:90pt;height:18pt;z-index:251654144">
            <v:textbox>
              <w:txbxContent>
                <w:p w:rsidR="008A09BD" w:rsidRPr="002C6963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Раскладушка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  <w:r>
        <w:rPr>
          <w:noProof/>
        </w:rPr>
        <w:pict>
          <v:shape id="_x0000_s1055" type="#_x0000_t202" style="position:absolute;left:0;text-align:left;margin-left:36.5pt;margin-top:.75pt;width:66pt;height:18pt;z-index:251651072">
            <v:textbox>
              <w:txbxContent>
                <w:p w:rsidR="008A09BD" w:rsidRPr="002C6963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Софа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ind w:right="34"/>
        <w:jc w:val="center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ind w:right="34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Мебель для хранения различных предметов </w:t>
      </w:r>
      <w:r>
        <w:rPr>
          <w:spacing w:val="-1"/>
          <w:sz w:val="22"/>
          <w:szCs w:val="22"/>
        </w:rPr>
        <w:t xml:space="preserve">— шкафы, тумбы, </w:t>
      </w:r>
      <w:r>
        <w:rPr>
          <w:sz w:val="22"/>
          <w:szCs w:val="22"/>
        </w:rPr>
        <w:t>полки, секции антресольные. Шкафы бывают для платья (одно-, двух-, трех- и четырехдверные), посуды и продуктов, книг, а также комбинированные. К шкафам для посуды и продуктов относятся буфеты столовые и кухонные, серванты (низкие бу</w:t>
      </w:r>
      <w:r>
        <w:rPr>
          <w:sz w:val="22"/>
          <w:szCs w:val="22"/>
        </w:rPr>
        <w:softHyphen/>
        <w:t xml:space="preserve">феты для хранения посуды и столового белья, без ниши), горки (остекленные </w:t>
      </w:r>
      <w:r>
        <w:rPr>
          <w:sz w:val="22"/>
          <w:szCs w:val="22"/>
        </w:rPr>
        <w:lastRenderedPageBreak/>
        <w:t>шкафы для хранения ценной посуды и деко</w:t>
      </w:r>
      <w:r>
        <w:rPr>
          <w:sz w:val="22"/>
          <w:szCs w:val="22"/>
        </w:rPr>
        <w:softHyphen/>
        <w:t>ративных изделий), шкафы кухонные напольные и настенные. Шкафы для книг могут быть с раздвижными стеклами или остекленными дверками. Шкафы комбинированные имеют не</w:t>
      </w:r>
      <w:r>
        <w:rPr>
          <w:sz w:val="22"/>
          <w:szCs w:val="22"/>
        </w:rPr>
        <w:softHyphen/>
        <w:t>сколько секций — для книг, белья, посуды. Тумбы предназна</w:t>
      </w:r>
      <w:r>
        <w:rPr>
          <w:sz w:val="22"/>
          <w:szCs w:val="22"/>
        </w:rPr>
        <w:softHyphen/>
        <w:t>чены для хранения белья (с ящиками и с отделениями, закрывае</w:t>
      </w:r>
      <w:r>
        <w:rPr>
          <w:sz w:val="22"/>
          <w:szCs w:val="22"/>
        </w:rPr>
        <w:softHyphen/>
        <w:t xml:space="preserve">мыми дверками), постельных принадлежностей </w:t>
      </w:r>
      <w:r w:rsidR="00887693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800100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65" name="Рисунок 65" descr="http://im3-tub-ru.yandex.net/i?id=21653215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3-tub-ru.yandex.net/i?id=216532157-01-72&amp;n=21"/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(с одним отде</w:t>
      </w:r>
      <w:r>
        <w:rPr>
          <w:sz w:val="22"/>
          <w:szCs w:val="22"/>
        </w:rPr>
        <w:softHyphen/>
        <w:t>лением, которое закрывается крышкой), для обуви.</w:t>
      </w:r>
    </w:p>
    <w:p w:rsidR="008A09BD" w:rsidRDefault="00887693" w:rsidP="008A09BD">
      <w:pPr>
        <w:shd w:val="clear" w:color="auto" w:fill="FFFFFF"/>
        <w:spacing w:before="29"/>
        <w:ind w:left="19" w:right="62" w:firstLine="317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117475</wp:posOffset>
            </wp:positionV>
            <wp:extent cx="1447800" cy="1119505"/>
            <wp:effectExtent l="19050" t="0" r="0" b="0"/>
            <wp:wrapTight wrapText="bothSides">
              <wp:wrapPolygon edited="0">
                <wp:start x="-284" y="0"/>
                <wp:lineTo x="-284" y="21318"/>
                <wp:lineTo x="21600" y="21318"/>
                <wp:lineTo x="21600" y="0"/>
                <wp:lineTo x="-284" y="0"/>
              </wp:wrapPolygon>
            </wp:wrapTight>
            <wp:docPr id="63" name="Рисунок 63" descr="http://im0-tub-ru.yandex.net/i?id=2928660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0-tub-ru.yandex.net/i?id=2928660-59-72&amp;n=21"/>
                    <pic:cNvPicPr>
                      <a:picLocks noChangeAspect="1" noChangeArrowheads="1"/>
                    </pic:cNvPicPr>
                  </pic:nvPicPr>
                  <pic:blipFill>
                    <a:blip r:embed="rId45"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69850</wp:posOffset>
            </wp:positionV>
            <wp:extent cx="1371600" cy="1112520"/>
            <wp:effectExtent l="19050" t="0" r="0" b="0"/>
            <wp:wrapTight wrapText="bothSides">
              <wp:wrapPolygon edited="0">
                <wp:start x="-300" y="0"/>
                <wp:lineTo x="-300" y="21082"/>
                <wp:lineTo x="21600" y="21082"/>
                <wp:lineTo x="21600" y="0"/>
                <wp:lineTo x="-300" y="0"/>
              </wp:wrapPolygon>
            </wp:wrapTight>
            <wp:docPr id="64" name="Рисунок 64" descr="http://im6-tub-ru.yandex.net/i?id=395671537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6-tub-ru.yandex.net/i?id=395671537-70-72&amp;n=21"/>
                    <pic:cNvPicPr>
                      <a:picLocks noChangeAspect="1" noChangeArrowheads="1"/>
                    </pic:cNvPicPr>
                  </pic:nvPicPr>
                  <pic:blipFill>
                    <a:blip r:embed="rId47"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spacing w:before="29"/>
        <w:ind w:left="19" w:right="62" w:firstLine="317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86995</wp:posOffset>
            </wp:positionV>
            <wp:extent cx="1295400" cy="903605"/>
            <wp:effectExtent l="19050" t="0" r="0" b="0"/>
            <wp:wrapTight wrapText="bothSides">
              <wp:wrapPolygon edited="0">
                <wp:start x="-318" y="0"/>
                <wp:lineTo x="-318" y="20947"/>
                <wp:lineTo x="21600" y="20947"/>
                <wp:lineTo x="21600" y="0"/>
                <wp:lineTo x="-318" y="0"/>
              </wp:wrapPolygon>
            </wp:wrapTight>
            <wp:docPr id="62" name="Рисунок 62" descr="http://im3-tub-ru.yandex.net/i?id=36794636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3-tub-ru.yandex.net/i?id=367946367-01-72&amp;n=21"/>
                    <pic:cNvPicPr>
                      <a:picLocks noChangeAspect="1" noChangeArrowheads="1"/>
                    </pic:cNvPicPr>
                  </pic:nvPicPr>
                  <pic:blipFill>
                    <a:blip r:embed="rId49" r:link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  <w:r>
        <w:t xml:space="preserve">                                                                          </w:t>
      </w: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  <w:r>
        <w:t xml:space="preserve">    </w:t>
      </w: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  <w:r>
        <w:rPr>
          <w:noProof/>
          <w:sz w:val="22"/>
          <w:szCs w:val="22"/>
        </w:rPr>
        <w:pict>
          <v:shape id="_x0000_s1091" type="#_x0000_t202" style="position:absolute;left:0;text-align:left;margin-left:342pt;margin-top:10pt;width:1in;height:17.05pt;z-index:251687936">
            <v:textbox>
              <w:txbxContent>
                <w:p w:rsidR="008A09BD" w:rsidRPr="005E55F5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Буфет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  <w:r>
        <w:rPr>
          <w:noProof/>
          <w:sz w:val="22"/>
          <w:szCs w:val="22"/>
        </w:rPr>
        <w:pict>
          <v:shape id="_x0000_s1090" type="#_x0000_t202" style="position:absolute;left:0;text-align:left;margin-left:78.5pt;margin-top:3.25pt;width:78pt;height:18pt;z-index:251686912">
            <v:textbox style="mso-next-textbox:#_x0000_s1090">
              <w:txbxContent>
                <w:p w:rsidR="008A09BD" w:rsidRPr="005E55F5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Горка 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spacing w:before="29"/>
        <w:ind w:left="19" w:right="62" w:firstLine="317"/>
        <w:jc w:val="both"/>
      </w:pPr>
      <w:r>
        <w:t xml:space="preserve">                                                                                     </w:t>
      </w:r>
    </w:p>
    <w:p w:rsidR="008A09BD" w:rsidRDefault="008A09BD" w:rsidP="008A09BD">
      <w:pPr>
        <w:shd w:val="clear" w:color="auto" w:fill="FFFFFF"/>
        <w:spacing w:before="38"/>
        <w:ind w:left="34" w:firstLine="331"/>
        <w:rPr>
          <w:sz w:val="22"/>
          <w:szCs w:val="22"/>
        </w:rPr>
      </w:pPr>
      <w:r>
        <w:rPr>
          <w:i/>
          <w:iCs/>
          <w:sz w:val="22"/>
          <w:szCs w:val="22"/>
        </w:rPr>
        <w:t>Мебель для установки и размещения различных предметов -</w:t>
      </w:r>
      <w:r>
        <w:rPr>
          <w:sz w:val="22"/>
          <w:szCs w:val="22"/>
        </w:rPr>
        <w:t>это тумбы для  радио-  и  телеприемников,  столы  журнальные, шахматные,  для  телефонов,  туалета,   цветов   (подцветочники), вешалки, подставки для обуви, карнизы, ширмы и др.</w:t>
      </w:r>
    </w:p>
    <w:p w:rsidR="008A09BD" w:rsidRDefault="008A09BD" w:rsidP="008A09BD">
      <w:pPr>
        <w:shd w:val="clear" w:color="auto" w:fill="FFFFFF"/>
        <w:spacing w:before="38"/>
        <w:ind w:left="34" w:firstLine="331"/>
      </w:pPr>
    </w:p>
    <w:p w:rsidR="008A09BD" w:rsidRDefault="008A09BD" w:rsidP="008A09BD">
      <w:pPr>
        <w:shd w:val="clear" w:color="auto" w:fill="FFFFFF"/>
        <w:spacing w:before="10"/>
        <w:ind w:left="5" w:right="91" w:firstLine="384"/>
        <w:jc w:val="both"/>
      </w:pPr>
      <w:r>
        <w:rPr>
          <w:i/>
          <w:iCs/>
          <w:spacing w:val="-4"/>
          <w:sz w:val="22"/>
          <w:szCs w:val="22"/>
        </w:rPr>
        <w:t xml:space="preserve">Мебель для туалета </w:t>
      </w:r>
      <w:r>
        <w:rPr>
          <w:spacing w:val="-4"/>
          <w:sz w:val="22"/>
          <w:szCs w:val="22"/>
        </w:rPr>
        <w:t>— трюмо и трельяжи — тумбы или основа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ния с укрепленными на них одним (трюмо) или тремя (трельяж) </w:t>
      </w:r>
      <w:r>
        <w:rPr>
          <w:sz w:val="22"/>
          <w:szCs w:val="22"/>
        </w:rPr>
        <w:t>зеркалами, столы туалетные (ящики под одной крышкой, с обрат</w:t>
      </w:r>
      <w:r>
        <w:rPr>
          <w:sz w:val="22"/>
          <w:szCs w:val="22"/>
        </w:rPr>
        <w:softHyphen/>
        <w:t>ной стороны ко</w:t>
      </w:r>
      <w:r w:rsidR="00887693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636905</wp:posOffset>
            </wp:positionV>
            <wp:extent cx="1082040" cy="1352550"/>
            <wp:effectExtent l="19050" t="0" r="3810" b="0"/>
            <wp:wrapTight wrapText="bothSides">
              <wp:wrapPolygon edited="0">
                <wp:start x="-380" y="0"/>
                <wp:lineTo x="-380" y="21296"/>
                <wp:lineTo x="21676" y="21296"/>
                <wp:lineTo x="21676" y="0"/>
                <wp:lineTo x="-380" y="0"/>
              </wp:wrapPolygon>
            </wp:wrapTight>
            <wp:docPr id="68" name="Рисунок 68" descr="http://im3-tub-ru.yandex.net/i?id=224271724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3-tub-ru.yandex.net/i?id=224271724-61-72&amp;n=21"/>
                    <pic:cNvPicPr>
                      <a:picLocks noChangeAspect="1" noChangeArrowheads="1"/>
                    </pic:cNvPicPr>
                  </pic:nvPicPr>
                  <pic:blipFill>
                    <a:blip r:embed="rId51"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торой имеется зеркало).</w:t>
      </w:r>
    </w:p>
    <w:p w:rsidR="008A09BD" w:rsidRDefault="00887693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276860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69" name="Рисунок 69" descr="http://im3-tub-ru.yandex.net/i?id=60452661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3-tub-ru.yandex.net/i?id=60452661-16-72&amp;n=21"/>
                    <pic:cNvPicPr>
                      <a:picLocks noChangeAspect="1" noChangeArrowheads="1"/>
                    </pic:cNvPicPr>
                  </pic:nvPicPr>
                  <pic:blipFill>
                    <a:blip r:embed="rId53"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182245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70" name="Рисунок 70" descr="http://im0-tub-ru.yandex.net/i?id=261110430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0-tub-ru.yandex.net/i?id=261110430-45-72&amp;n=21"/>
                    <pic:cNvPicPr>
                      <a:picLocks noChangeAspect="1" noChangeArrowheads="1"/>
                    </pic:cNvPicPr>
                  </pic:nvPicPr>
                  <pic:blipFill>
                    <a:blip r:embed="rId55" r:link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7" type="#_x0000_t202" style="position:absolute;left:0;text-align:left;margin-left:354.5pt;margin-top:25.4pt;width:84pt;height:18pt;z-index:251694080">
            <v:textbox>
              <w:txbxContent>
                <w:p w:rsidR="008A09BD" w:rsidRDefault="008A09BD" w:rsidP="008A09BD">
                  <w:r>
                    <w:t>Стол туалетный</w:t>
                  </w:r>
                </w:p>
              </w:txbxContent>
            </v:textbox>
          </v:shape>
        </w:pict>
      </w: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6" type="#_x0000_t202" style="position:absolute;left:0;text-align:left;margin-left:198.5pt;margin-top:18.2pt;width:1in;height:18pt;z-index:251693056">
            <v:textbox>
              <w:txbxContent>
                <w:p w:rsidR="008A09BD" w:rsidRPr="00713089" w:rsidRDefault="008A09BD" w:rsidP="008A09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Трельяж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5" type="#_x0000_t202" style="position:absolute;left:0;text-align:left;margin-left:46.8pt;margin-top:16.75pt;width:1in;height:19.45pt;z-index:251692032">
            <v:textbox>
              <w:txbxContent>
                <w:p w:rsidR="008A09BD" w:rsidRPr="00713089" w:rsidRDefault="008A09BD" w:rsidP="008A09B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Трюмо 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 xml:space="preserve"> </w:t>
      </w:r>
    </w:p>
    <w:p w:rsidR="008A09BD" w:rsidRDefault="008A09BD" w:rsidP="008A09BD">
      <w:pPr>
        <w:shd w:val="clear" w:color="auto" w:fill="FFFFFF"/>
        <w:spacing w:before="58"/>
        <w:ind w:right="115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58"/>
        <w:ind w:right="115" w:firstLine="336"/>
        <w:jc w:val="both"/>
      </w:pPr>
      <w:r w:rsidRPr="00AB20BC">
        <w:rPr>
          <w:b/>
          <w:sz w:val="22"/>
          <w:szCs w:val="22"/>
        </w:rPr>
        <w:t>1.1.2 Гнутая мебель</w:t>
      </w:r>
      <w:r>
        <w:rPr>
          <w:sz w:val="22"/>
          <w:szCs w:val="22"/>
        </w:rPr>
        <w:t xml:space="preserve">. Она характеризуется легкостью, прочностью, </w:t>
      </w:r>
      <w:r>
        <w:rPr>
          <w:spacing w:val="-1"/>
          <w:sz w:val="22"/>
          <w:szCs w:val="22"/>
        </w:rPr>
        <w:t>наличием   криволинейных  деталей.  Ассортимент  гнутой   мебели</w:t>
      </w:r>
      <w:r>
        <w:t xml:space="preserve"> </w:t>
      </w:r>
      <w:r>
        <w:rPr>
          <w:sz w:val="22"/>
          <w:szCs w:val="22"/>
        </w:rPr>
        <w:t>сравнительно узкий; стулья, кресла, кресла-качалки, подцветочники, столики.</w:t>
      </w:r>
    </w:p>
    <w:p w:rsidR="008A09BD" w:rsidRDefault="008A09BD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Эти виды изделий подразделяют по материалу — из бука, дуба, </w:t>
      </w:r>
      <w:r>
        <w:rPr>
          <w:sz w:val="22"/>
          <w:szCs w:val="22"/>
        </w:rPr>
        <w:t>березы, ясеня, вяза; способу получения основных деталей— гну</w:t>
      </w:r>
      <w:r>
        <w:rPr>
          <w:sz w:val="22"/>
          <w:szCs w:val="22"/>
        </w:rPr>
        <w:softHyphen/>
        <w:t xml:space="preserve">тые (состоят из гнутых деталей), гнуто-клееные (имеют детали из гнутой клееной </w:t>
      </w:r>
      <w:r w:rsidR="00887693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1061720</wp:posOffset>
            </wp:positionV>
            <wp:extent cx="1099820" cy="1099820"/>
            <wp:effectExtent l="19050" t="0" r="5080" b="0"/>
            <wp:wrapTight wrapText="bothSides">
              <wp:wrapPolygon edited="0">
                <wp:start x="-374" y="0"/>
                <wp:lineTo x="-374" y="21326"/>
                <wp:lineTo x="21700" y="21326"/>
                <wp:lineTo x="21700" y="0"/>
                <wp:lineTo x="-374" y="0"/>
              </wp:wrapPolygon>
            </wp:wrapTight>
            <wp:docPr id="35" name="Рисунок 35" descr="http://im6-tub-ru.yandex.net/i?id=399743051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6-tub-ru.yandex.net/i?id=399743051-55-72&amp;n=21"/>
                    <pic:cNvPicPr>
                      <a:picLocks noChangeAspect="1" noChangeArrowheads="1"/>
                    </pic:cNvPicPr>
                  </pic:nvPicPr>
                  <pic:blipFill>
                    <a:blip r:embed="rId57"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фанеры), гнуто-столярные (детали гнутые и сто</w:t>
      </w:r>
      <w:r>
        <w:rPr>
          <w:sz w:val="22"/>
          <w:szCs w:val="22"/>
        </w:rPr>
        <w:softHyphen/>
        <w:t>лярные— выпиленные и строганные); моделям; степени жестко</w:t>
      </w:r>
      <w:r>
        <w:rPr>
          <w:sz w:val="22"/>
          <w:szCs w:val="22"/>
        </w:rPr>
        <w:softHyphen/>
        <w:t>сти —- жесткие и мягкие; отделке.</w:t>
      </w:r>
    </w:p>
    <w:p w:rsidR="008A09BD" w:rsidRDefault="008A09BD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</w:p>
    <w:p w:rsidR="008A09BD" w:rsidRDefault="00887693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91440</wp:posOffset>
            </wp:positionV>
            <wp:extent cx="1524000" cy="1137285"/>
            <wp:effectExtent l="19050" t="0" r="0" b="0"/>
            <wp:wrapTight wrapText="bothSides">
              <wp:wrapPolygon edited="0">
                <wp:start x="-270" y="0"/>
                <wp:lineTo x="-270" y="21347"/>
                <wp:lineTo x="21600" y="21347"/>
                <wp:lineTo x="21600" y="0"/>
                <wp:lineTo x="-270" y="0"/>
              </wp:wrapPolygon>
            </wp:wrapTight>
            <wp:docPr id="38" name="Рисунок 38" descr="http://im3-tub-ru.yandex.net/i?id=264866307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3-tub-ru.yandex.net/i?id=264866307-49-72&amp;n=21"/>
                    <pic:cNvPicPr>
                      <a:picLocks noChangeAspect="1" noChangeArrowheads="1"/>
                    </pic:cNvPicPr>
                  </pic:nvPicPr>
                  <pic:blipFill>
                    <a:blip r:embed="rId59" r:link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ind w:right="19" w:firstLine="31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40640</wp:posOffset>
            </wp:positionV>
            <wp:extent cx="1828800" cy="1012190"/>
            <wp:effectExtent l="19050" t="0" r="0" b="0"/>
            <wp:wrapTight wrapText="bothSides">
              <wp:wrapPolygon edited="0">
                <wp:start x="-225" y="0"/>
                <wp:lineTo x="-225" y="21139"/>
                <wp:lineTo x="21600" y="21139"/>
                <wp:lineTo x="21600" y="0"/>
                <wp:lineTo x="-225" y="0"/>
              </wp:wrapPolygon>
            </wp:wrapTight>
            <wp:docPr id="36" name="Рисунок 36" descr="http://im5-tub-ru.yandex.net/i?id=5603109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5-tub-ru.yandex.net/i?id=56031094-45-72&amp;n=21"/>
                    <pic:cNvPicPr>
                      <a:picLocks noChangeAspect="1" noChangeArrowheads="1"/>
                    </pic:cNvPicPr>
                  </pic:nvPicPr>
                  <pic:blipFill>
                    <a:blip r:embed="rId61"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193040</wp:posOffset>
            </wp:positionV>
            <wp:extent cx="1443990" cy="993775"/>
            <wp:effectExtent l="19050" t="0" r="3810" b="0"/>
            <wp:wrapTight wrapText="bothSides">
              <wp:wrapPolygon edited="0">
                <wp:start x="-285" y="0"/>
                <wp:lineTo x="-285" y="21117"/>
                <wp:lineTo x="21657" y="21117"/>
                <wp:lineTo x="21657" y="0"/>
                <wp:lineTo x="-285" y="0"/>
              </wp:wrapPolygon>
            </wp:wrapTight>
            <wp:docPr id="37" name="Рисунок 37" descr="http://im7-tub-ru.yandex.net/i?id=440796611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7-tub-ru.yandex.net/i?id=440796611-02-72&amp;n=21"/>
                    <pic:cNvPicPr>
                      <a:picLocks noChangeAspect="1" noChangeArrowheads="1"/>
                    </pic:cNvPicPr>
                  </pic:nvPicPr>
                  <pic:blipFill>
                    <a:blip r:embed="rId63"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ind w:right="19"/>
        <w:jc w:val="both"/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b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  <w:rPr>
          <w:sz w:val="22"/>
          <w:szCs w:val="22"/>
        </w:rPr>
      </w:pPr>
      <w:r w:rsidRPr="00AB20BC">
        <w:rPr>
          <w:b/>
          <w:sz w:val="22"/>
          <w:szCs w:val="22"/>
        </w:rPr>
        <w:lastRenderedPageBreak/>
        <w:t>1.1.3 Плетеная мебель.</w:t>
      </w:r>
      <w:r>
        <w:rPr>
          <w:sz w:val="22"/>
          <w:szCs w:val="22"/>
        </w:rPr>
        <w:t xml:space="preserve"> Изготовляют эту мебель плетением, из ивы (прутиков или лент), орешника, стеблей камыша, рогожи. Выпускают ее в небольшом количестве для дач, домов отдыха. Группируют плетеную мебель по видам — стулья, кресла, кресла-качалки, диваны, столы, этажерки, ширмы, подцветочники; типам </w:t>
      </w:r>
      <w:r>
        <w:rPr>
          <w:spacing w:val="-1"/>
          <w:sz w:val="22"/>
          <w:szCs w:val="22"/>
        </w:rPr>
        <w:t>плетения —- сплошное (по типу полотняного переплетения) и. не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сплошное (веерное, наборное и др.); отделке — отбеленная, ла</w:t>
      </w:r>
      <w:r>
        <w:rPr>
          <w:sz w:val="22"/>
          <w:szCs w:val="22"/>
        </w:rPr>
        <w:softHyphen/>
        <w:t>кированная,, крашеная.</w:t>
      </w: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87693" w:rsidP="008A09BD">
      <w:pPr>
        <w:shd w:val="clear" w:color="auto" w:fill="FFFFFF"/>
        <w:spacing w:before="10"/>
        <w:ind w:left="10" w:firstLine="336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12700</wp:posOffset>
            </wp:positionV>
            <wp:extent cx="1191260" cy="1276350"/>
            <wp:effectExtent l="19050" t="0" r="8890" b="0"/>
            <wp:wrapTight wrapText="bothSides">
              <wp:wrapPolygon edited="0">
                <wp:start x="-345" y="0"/>
                <wp:lineTo x="-345" y="21278"/>
                <wp:lineTo x="21761" y="21278"/>
                <wp:lineTo x="21761" y="0"/>
                <wp:lineTo x="-345" y="0"/>
              </wp:wrapPolygon>
            </wp:wrapTight>
            <wp:docPr id="42" name="Рисунок 42" descr="http://im8-tub-ru.yandex.net/i?id=537905545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8-tub-ru.yandex.net/i?id=537905545-10-72&amp;n=21"/>
                    <pic:cNvPicPr>
                      <a:picLocks noChangeAspect="1" noChangeArrowheads="1"/>
                    </pic:cNvPicPr>
                  </pic:nvPicPr>
                  <pic:blipFill>
                    <a:blip r:embed="rId65"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88900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41" name="Рисунок 41" descr="http://im4-tub-ru.yandex.net/i?id=420005876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4-tub-ru.yandex.net/i?id=420005876-65-72&amp;n=21"/>
                    <pic:cNvPicPr>
                      <a:picLocks noChangeAspect="1" noChangeArrowheads="1"/>
                    </pic:cNvPicPr>
                  </pic:nvPicPr>
                  <pic:blipFill>
                    <a:blip r:embed="rId67"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12700</wp:posOffset>
            </wp:positionV>
            <wp:extent cx="890270" cy="1043305"/>
            <wp:effectExtent l="19050" t="0" r="5080" b="0"/>
            <wp:wrapTight wrapText="bothSides">
              <wp:wrapPolygon edited="0">
                <wp:start x="-462" y="0"/>
                <wp:lineTo x="-462" y="21298"/>
                <wp:lineTo x="21723" y="21298"/>
                <wp:lineTo x="21723" y="0"/>
                <wp:lineTo x="-462" y="0"/>
              </wp:wrapPolygon>
            </wp:wrapTight>
            <wp:docPr id="40" name="Рисунок 40" descr="http://im6-tub-ru.yandex.net/i?id=37473332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6-tub-ru.yandex.net/i?id=37473332-68-72&amp;n=21"/>
                    <pic:cNvPicPr>
                      <a:picLocks noChangeAspect="1" noChangeArrowheads="1"/>
                    </pic:cNvPicPr>
                  </pic:nvPicPr>
                  <pic:blipFill>
                    <a:blip r:embed="rId69"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165100</wp:posOffset>
            </wp:positionV>
            <wp:extent cx="1524000" cy="1002665"/>
            <wp:effectExtent l="19050" t="0" r="0" b="0"/>
            <wp:wrapTight wrapText="bothSides">
              <wp:wrapPolygon edited="0">
                <wp:start x="-270" y="0"/>
                <wp:lineTo x="-270" y="21340"/>
                <wp:lineTo x="21600" y="21340"/>
                <wp:lineTo x="21600" y="0"/>
                <wp:lineTo x="-270" y="0"/>
              </wp:wrapPolygon>
            </wp:wrapTight>
            <wp:docPr id="39" name="Рисунок 39" descr="http://im2-tub-ru.yandex.net/i?id=368113823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2-tub-ru.yandex.net/i?id=368113823-68-72&amp;n=21"/>
                    <pic:cNvPicPr>
                      <a:picLocks noChangeAspect="1" noChangeArrowheads="1"/>
                    </pic:cNvPicPr>
                  </pic:nvPicPr>
                  <pic:blipFill>
                    <a:blip r:embed="rId71"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  <w:r>
        <w:t xml:space="preserve"> </w:t>
      </w: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  <w:r>
        <w:t xml:space="preserve">  </w:t>
      </w: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A09BD" w:rsidP="008A09BD">
      <w:pPr>
        <w:shd w:val="clear" w:color="auto" w:fill="FFFFFF"/>
        <w:spacing w:before="10"/>
        <w:ind w:left="10" w:firstLine="336"/>
        <w:jc w:val="both"/>
      </w:pPr>
    </w:p>
    <w:p w:rsidR="008A09BD" w:rsidRDefault="008A09BD" w:rsidP="008A09BD">
      <w:pPr>
        <w:shd w:val="clear" w:color="auto" w:fill="FFFFFF"/>
        <w:spacing w:before="278"/>
        <w:ind w:left="1354" w:right="1210" w:firstLine="77"/>
        <w:rPr>
          <w:i/>
          <w:iCs/>
          <w:spacing w:val="-1"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278"/>
        <w:ind w:left="1354" w:right="1210" w:firstLine="77"/>
        <w:rPr>
          <w:i/>
          <w:iCs/>
          <w:spacing w:val="-1"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278"/>
        <w:ind w:left="1354" w:right="1210" w:firstLine="77"/>
        <w:rPr>
          <w:i/>
          <w:iCs/>
          <w:spacing w:val="-1"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278"/>
        <w:ind w:left="1354" w:right="1210" w:firstLine="77"/>
        <w:rPr>
          <w:i/>
          <w:iCs/>
          <w:spacing w:val="-1"/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278"/>
        <w:ind w:left="1354" w:right="1210" w:firstLine="77"/>
        <w:rPr>
          <w:i/>
          <w:iCs/>
          <w:spacing w:val="-1"/>
          <w:sz w:val="22"/>
          <w:szCs w:val="22"/>
        </w:rPr>
      </w:pPr>
    </w:p>
    <w:p w:rsidR="008A09BD" w:rsidRPr="00D408A7" w:rsidRDefault="008A09BD" w:rsidP="008A09BD">
      <w:pPr>
        <w:shd w:val="clear" w:color="auto" w:fill="FFFFFF"/>
        <w:spacing w:before="278"/>
        <w:ind w:right="1210" w:firstLine="284"/>
        <w:rPr>
          <w:b/>
          <w:i/>
          <w:iCs/>
          <w:spacing w:val="-5"/>
        </w:rPr>
      </w:pPr>
      <w:r>
        <w:rPr>
          <w:i/>
          <w:iCs/>
          <w:spacing w:val="-1"/>
          <w:sz w:val="22"/>
          <w:szCs w:val="22"/>
        </w:rPr>
        <w:br w:type="page"/>
      </w:r>
      <w:r w:rsidRPr="00D408A7">
        <w:rPr>
          <w:b/>
          <w:i/>
          <w:iCs/>
          <w:spacing w:val="-1"/>
        </w:rPr>
        <w:lastRenderedPageBreak/>
        <w:t xml:space="preserve">1.2 Ассортимент мебели металлической </w:t>
      </w:r>
      <w:r w:rsidRPr="00D408A7">
        <w:rPr>
          <w:b/>
          <w:spacing w:val="-5"/>
        </w:rPr>
        <w:t xml:space="preserve"> </w:t>
      </w:r>
      <w:r w:rsidRPr="00D408A7">
        <w:rPr>
          <w:b/>
          <w:i/>
          <w:iCs/>
          <w:spacing w:val="-5"/>
        </w:rPr>
        <w:t xml:space="preserve">и на металлическом каркасе </w:t>
      </w:r>
      <w:r w:rsidRPr="00D408A7">
        <w:rPr>
          <w:b/>
          <w:spacing w:val="-5"/>
        </w:rPr>
        <w:t xml:space="preserve">      </w:t>
      </w:r>
    </w:p>
    <w:p w:rsidR="008A09BD" w:rsidRDefault="008A09BD" w:rsidP="008A09BD">
      <w:pPr>
        <w:shd w:val="clear" w:color="auto" w:fill="FFFFFF"/>
        <w:tabs>
          <w:tab w:val="left" w:pos="6226"/>
        </w:tabs>
        <w:spacing w:before="130"/>
        <w:ind w:left="10" w:right="5" w:firstLine="33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Металлическая мебель </w:t>
      </w:r>
      <w:r>
        <w:rPr>
          <w:sz w:val="22"/>
          <w:szCs w:val="22"/>
        </w:rPr>
        <w:t>это мебель, в конструкции которой пре</w:t>
      </w:r>
      <w:r>
        <w:rPr>
          <w:sz w:val="22"/>
          <w:szCs w:val="22"/>
        </w:rPr>
        <w:softHyphen/>
        <w:t>обладают детали из металла.</w:t>
      </w:r>
    </w:p>
    <w:p w:rsidR="008A09BD" w:rsidRDefault="008A09BD" w:rsidP="008A09BD">
      <w:pPr>
        <w:shd w:val="clear" w:color="auto" w:fill="FFFFFF"/>
        <w:tabs>
          <w:tab w:val="left" w:pos="6226"/>
        </w:tabs>
        <w:spacing w:before="130"/>
        <w:ind w:left="10" w:right="5" w:firstLine="336"/>
        <w:jc w:val="both"/>
      </w:pPr>
      <w:r>
        <w:rPr>
          <w:sz w:val="22"/>
          <w:szCs w:val="22"/>
        </w:rPr>
        <w:t>В ассортимент мебели из металлов входят кровати,, на метал</w:t>
      </w:r>
      <w:r>
        <w:rPr>
          <w:sz w:val="22"/>
          <w:szCs w:val="22"/>
        </w:rPr>
        <w:softHyphen/>
        <w:t>лическом каркасе — стулья, кресла, столы, диваны, кровати, комплект складной мебели (стол, четыре стула)..        .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.</w:t>
      </w:r>
    </w:p>
    <w:p w:rsidR="008A09BD" w:rsidRDefault="008A09BD" w:rsidP="008A09BD">
      <w:pPr>
        <w:shd w:val="clear" w:color="auto" w:fill="FFFFFF"/>
        <w:ind w:left="19" w:firstLine="322"/>
        <w:jc w:val="both"/>
      </w:pPr>
      <w:r>
        <w:rPr>
          <w:sz w:val="22"/>
          <w:szCs w:val="22"/>
        </w:rPr>
        <w:t>Наиболее, разнообразен ассортимент кроватей, которые под</w:t>
      </w:r>
      <w:r>
        <w:rPr>
          <w:sz w:val="22"/>
          <w:szCs w:val="22"/>
        </w:rPr>
        <w:softHyphen/>
        <w:t>разделяют по конструкции — разборные и неразборные; половоз</w:t>
      </w:r>
      <w:r>
        <w:rPr>
          <w:sz w:val="22"/>
          <w:szCs w:val="22"/>
        </w:rPr>
        <w:softHyphen/>
        <w:t xml:space="preserve">растному признаку и размерам — для взрослых (одинарные, </w:t>
      </w:r>
      <w:r>
        <w:rPr>
          <w:spacing w:val="-1"/>
          <w:sz w:val="22"/>
          <w:szCs w:val="22"/>
        </w:rPr>
        <w:t>полуторные и двойные) и для детей; материалу спинок— цельно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металлические, с деревянными щитами; форме спинок — кольце</w:t>
      </w:r>
      <w:r>
        <w:rPr>
          <w:sz w:val="22"/>
          <w:szCs w:val="22"/>
        </w:rPr>
        <w:softHyphen/>
        <w:t>вые, квадратные и др.; отделке.</w:t>
      </w:r>
    </w:p>
    <w:p w:rsidR="008A09BD" w:rsidRDefault="00887693" w:rsidP="008A09BD">
      <w:pPr>
        <w:shd w:val="clear" w:color="auto" w:fill="FFFFFF"/>
        <w:ind w:left="14" w:firstLine="331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327025</wp:posOffset>
            </wp:positionV>
            <wp:extent cx="1918970" cy="1285240"/>
            <wp:effectExtent l="19050" t="0" r="5080" b="0"/>
            <wp:wrapTight wrapText="bothSides">
              <wp:wrapPolygon edited="0">
                <wp:start x="-214" y="0"/>
                <wp:lineTo x="-214" y="21130"/>
                <wp:lineTo x="21657" y="21130"/>
                <wp:lineTo x="21657" y="0"/>
                <wp:lineTo x="-214" y="0"/>
              </wp:wrapPolygon>
            </wp:wrapTight>
            <wp:docPr id="44" name="Рисунок 44" descr="http://im7-tub-ru.yandex.net/i?id=456635175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7-tub-ru.yandex.net/i?id=456635175-01-72&amp;n=21"/>
                    <pic:cNvPicPr>
                      <a:picLocks noChangeAspect="1" noChangeArrowheads="1"/>
                    </pic:cNvPicPr>
                  </pic:nvPicPr>
                  <pic:blipFill>
                    <a:blip r:embed="rId73" r:link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403225</wp:posOffset>
            </wp:positionV>
            <wp:extent cx="1447800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ight>
            <wp:docPr id="43" name="Рисунок 43" descr="http://im0-tub-ru.yandex.net/i?id=25615489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25615489-47-72&amp;n=21"/>
                    <pic:cNvPicPr>
                      <a:picLocks noChangeAspect="1" noChangeArrowheads="1"/>
                    </pic:cNvPicPr>
                  </pic:nvPicPr>
                  <pic:blipFill>
                    <a:blip r:embed="rId75"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BD">
        <w:rPr>
          <w:sz w:val="22"/>
          <w:szCs w:val="22"/>
        </w:rPr>
        <w:t>Разборные кровати бывают с сеткой (панцирной, или ромби</w:t>
      </w:r>
      <w:r w:rsidR="008A09BD">
        <w:rPr>
          <w:sz w:val="22"/>
          <w:szCs w:val="22"/>
        </w:rPr>
        <w:softHyphen/>
        <w:t>ческой) и без сетки (под матрац). Неразборные кровати вы</w:t>
      </w:r>
      <w:r w:rsidR="008A09BD">
        <w:rPr>
          <w:sz w:val="22"/>
          <w:szCs w:val="22"/>
        </w:rPr>
        <w:softHyphen/>
        <w:t>пускают складными со спинками и без них, с изголовьем и ткане</w:t>
      </w:r>
      <w:r w:rsidR="008A09BD">
        <w:rPr>
          <w:sz w:val="22"/>
          <w:szCs w:val="22"/>
        </w:rPr>
        <w:softHyphen/>
        <w:t>вым ложем (кровати-раскладушки).</w:t>
      </w:r>
    </w:p>
    <w:p w:rsidR="008A09BD" w:rsidRDefault="00887693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77470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47" name="Рисунок 47" descr="http://im4-tub-ru.yandex.net/i?id=9661426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4-tub-ru.yandex.net/i?id=9661426-21-72&amp;n=21"/>
                    <pic:cNvPicPr>
                      <a:picLocks noChangeAspect="1" noChangeArrowheads="1"/>
                    </pic:cNvPicPr>
                  </pic:nvPicPr>
                  <pic:blipFill>
                    <a:blip r:embed="rId77"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09BD" w:rsidRDefault="00887693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204470</wp:posOffset>
            </wp:positionV>
            <wp:extent cx="1905000" cy="1090930"/>
            <wp:effectExtent l="19050" t="0" r="0" b="0"/>
            <wp:wrapTight wrapText="bothSides">
              <wp:wrapPolygon edited="0">
                <wp:start x="-216" y="0"/>
                <wp:lineTo x="-216" y="21122"/>
                <wp:lineTo x="21600" y="21122"/>
                <wp:lineTo x="21600" y="0"/>
                <wp:lineTo x="-216" y="0"/>
              </wp:wrapPolygon>
            </wp:wrapTight>
            <wp:docPr id="48" name="Рисунок 48" descr="http://im2-tub-ru.yandex.net/i?id=53927320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2-tub-ru.yandex.net/i?id=53927320-29-72&amp;n=21"/>
                    <pic:cNvPicPr>
                      <a:picLocks noChangeAspect="1" noChangeArrowheads="1"/>
                    </pic:cNvPicPr>
                  </pic:nvPicPr>
                  <pic:blipFill>
                    <a:blip r:embed="rId79" r:link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52070</wp:posOffset>
            </wp:positionV>
            <wp:extent cx="1419225" cy="1428750"/>
            <wp:effectExtent l="19050" t="0" r="9525" b="0"/>
            <wp:wrapTight wrapText="bothSides">
              <wp:wrapPolygon edited="0">
                <wp:start x="-290" y="0"/>
                <wp:lineTo x="-290" y="21312"/>
                <wp:lineTo x="21745" y="21312"/>
                <wp:lineTo x="21745" y="0"/>
                <wp:lineTo x="-290" y="0"/>
              </wp:wrapPolygon>
            </wp:wrapTight>
            <wp:docPr id="52" name="Рисунок 52" descr="http://im7-tub-ru.yandex.net/i?id=232296152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7-tub-ru.yandex.net/i?id=232296152-26-72&amp;n=21"/>
                    <pic:cNvPicPr>
                      <a:picLocks noChangeAspect="1" noChangeArrowheads="1"/>
                    </pic:cNvPicPr>
                  </pic:nvPicPr>
                  <pic:blipFill>
                    <a:blip r:embed="rId81" r:link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52070</wp:posOffset>
            </wp:positionV>
            <wp:extent cx="1140460" cy="1276350"/>
            <wp:effectExtent l="19050" t="0" r="2540" b="0"/>
            <wp:wrapTight wrapText="bothSides">
              <wp:wrapPolygon edited="0">
                <wp:start x="-361" y="0"/>
                <wp:lineTo x="-361" y="21278"/>
                <wp:lineTo x="21648" y="21278"/>
                <wp:lineTo x="21648" y="0"/>
                <wp:lineTo x="-361" y="0"/>
              </wp:wrapPolygon>
            </wp:wrapTight>
            <wp:docPr id="46" name="Рисунок 46" descr="http://im0-tub-ru.yandex.net/i?id=59422255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59422255-69-72&amp;n=21"/>
                    <pic:cNvPicPr>
                      <a:picLocks noChangeAspect="1" noChangeArrowheads="1"/>
                    </pic:cNvPicPr>
                  </pic:nvPicPr>
                  <pic:blipFill>
                    <a:blip r:embed="rId83" r:link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128270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45" name="Рисунок 45" descr="http://im8-tub-ru.yandex.net/i?id=235152829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8-tub-ru.yandex.net/i?id=235152829-30-72&amp;n=21"/>
                    <pic:cNvPicPr>
                      <a:picLocks noChangeAspect="1" noChangeArrowheads="1"/>
                    </pic:cNvPicPr>
                  </pic:nvPicPr>
                  <pic:blipFill>
                    <a:blip r:embed="rId85" r:link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both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87693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187960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49" name="Рисунок 49" descr="http://im4-tub-ru.yandex.net/i?id=264337174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4-tub-ru.yandex.net/i?id=264337174-42-72&amp;n=21"/>
                    <pic:cNvPicPr>
                      <a:picLocks noChangeAspect="1" noChangeArrowheads="1"/>
                    </pic:cNvPicPr>
                  </pic:nvPicPr>
                  <pic:blipFill>
                    <a:blip r:embed="rId87" r:link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264160</wp:posOffset>
            </wp:positionV>
            <wp:extent cx="1905000" cy="1094740"/>
            <wp:effectExtent l="19050" t="0" r="0" b="0"/>
            <wp:wrapTight wrapText="bothSides">
              <wp:wrapPolygon edited="0">
                <wp:start x="-216" y="0"/>
                <wp:lineTo x="-216" y="21049"/>
                <wp:lineTo x="21600" y="21049"/>
                <wp:lineTo x="21600" y="0"/>
                <wp:lineTo x="-216" y="0"/>
              </wp:wrapPolygon>
            </wp:wrapTight>
            <wp:docPr id="50" name="Рисунок 50" descr="http://im6-tub-ru.yandex.net/i?id=325963797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6-tub-ru.yandex.net/i?id=325963797-54-72&amp;n=21"/>
                    <pic:cNvPicPr>
                      <a:picLocks noChangeAspect="1" noChangeArrowheads="1"/>
                    </pic:cNvPicPr>
                  </pic:nvPicPr>
                  <pic:blipFill>
                    <a:blip r:embed="rId89" r:link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179070</wp:posOffset>
            </wp:positionV>
            <wp:extent cx="1242060" cy="1276350"/>
            <wp:effectExtent l="19050" t="0" r="0" b="0"/>
            <wp:wrapTight wrapText="bothSides">
              <wp:wrapPolygon edited="0">
                <wp:start x="-331" y="0"/>
                <wp:lineTo x="-331" y="21278"/>
                <wp:lineTo x="21534" y="21278"/>
                <wp:lineTo x="21534" y="0"/>
                <wp:lineTo x="-331" y="0"/>
              </wp:wrapPolygon>
            </wp:wrapTight>
            <wp:docPr id="51" name="Рисунок 51" descr="http://im3-tub-ru.yandex.net/i?id=502972915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3-tub-ru.yandex.net/i?id=502972915-58-72&amp;n=21"/>
                    <pic:cNvPicPr>
                      <a:picLocks noChangeAspect="1" noChangeArrowheads="1"/>
                    </pic:cNvPicPr>
                  </pic:nvPicPr>
                  <pic:blipFill>
                    <a:blip r:embed="rId91" r:link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ind w:left="24"/>
        <w:jc w:val="center"/>
        <w:rPr>
          <w:sz w:val="22"/>
          <w:szCs w:val="22"/>
        </w:rPr>
      </w:pPr>
    </w:p>
    <w:p w:rsidR="008A09BD" w:rsidRDefault="008A09BD" w:rsidP="008A09BD">
      <w:pPr>
        <w:shd w:val="clear" w:color="auto" w:fill="FFFFFF"/>
        <w:spacing w:before="163"/>
        <w:rPr>
          <w:sz w:val="22"/>
          <w:szCs w:val="22"/>
        </w:rPr>
      </w:pPr>
    </w:p>
    <w:p w:rsidR="008A09BD" w:rsidRPr="00154A58" w:rsidRDefault="008A09BD" w:rsidP="008A09BD">
      <w:pPr>
        <w:shd w:val="clear" w:color="auto" w:fill="FFFFFF"/>
        <w:spacing w:before="163"/>
        <w:ind w:left="24" w:firstLine="260"/>
        <w:jc w:val="both"/>
        <w:rPr>
          <w:b/>
          <w:i/>
        </w:rPr>
      </w:pPr>
      <w:r>
        <w:rPr>
          <w:b/>
          <w:i/>
        </w:rPr>
        <w:t>1.3 Ассортимент пластмассовой мебели</w:t>
      </w:r>
    </w:p>
    <w:p w:rsidR="008A09BD" w:rsidRDefault="008A09BD" w:rsidP="008A09BD">
      <w:pPr>
        <w:shd w:val="clear" w:color="auto" w:fill="FFFFFF"/>
        <w:ind w:left="5" w:right="82" w:firstLine="28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Пластмассовая мебель — </w:t>
      </w:r>
      <w:r>
        <w:rPr>
          <w:sz w:val="22"/>
          <w:szCs w:val="22"/>
        </w:rPr>
        <w:t>это мебель, в конструкции которой преобладают детали из пластмасс. Ассортимент пластмассовой ме</w:t>
      </w:r>
      <w:r>
        <w:rPr>
          <w:sz w:val="22"/>
          <w:szCs w:val="22"/>
        </w:rPr>
        <w:softHyphen/>
        <w:t>бели включает в себя дачную мебель и мебель для ванной комнаты. Основными полимерными материалами для изготовления такой мебели являются ударопрочный полистирол, полиметилметакрйлат (оргстекло), поливинилхлорид, стеклопластики и т.д. К ассор</w:t>
      </w:r>
      <w:r>
        <w:rPr>
          <w:sz w:val="22"/>
          <w:szCs w:val="22"/>
        </w:rPr>
        <w:softHyphen/>
        <w:t>тименту пластмассовой мебели относятся столы, стулья, табуреты, каркасы кресел, ящики, навесные полки, шкафы под мойку и т.д.</w:t>
      </w:r>
    </w:p>
    <w:p w:rsidR="008A09BD" w:rsidRDefault="00887693" w:rsidP="008A09BD">
      <w:pPr>
        <w:shd w:val="clear" w:color="auto" w:fill="FFFFFF"/>
        <w:ind w:left="5" w:right="82" w:firstLine="288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120015</wp:posOffset>
            </wp:positionV>
            <wp:extent cx="1088390" cy="1088390"/>
            <wp:effectExtent l="19050" t="0" r="0" b="0"/>
            <wp:wrapTight wrapText="bothSides">
              <wp:wrapPolygon edited="0">
                <wp:start x="-378" y="0"/>
                <wp:lineTo x="-378" y="21172"/>
                <wp:lineTo x="21550" y="21172"/>
                <wp:lineTo x="21550" y="0"/>
                <wp:lineTo x="-378" y="0"/>
              </wp:wrapPolygon>
            </wp:wrapTight>
            <wp:docPr id="56" name="Рисунок 56" descr="http://im6-tub-ru.yandex.net/i?id=89946702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6-tub-ru.yandex.net/i?id=89946702-53-72&amp;n=21"/>
                    <pic:cNvPicPr>
                      <a:picLocks noChangeAspect="1" noChangeArrowheads="1"/>
                    </pic:cNvPicPr>
                  </pic:nvPicPr>
                  <pic:blipFill>
                    <a:blip r:embed="rId93" r:link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120015</wp:posOffset>
            </wp:positionV>
            <wp:extent cx="1371600" cy="1028700"/>
            <wp:effectExtent l="19050" t="0" r="0" b="0"/>
            <wp:wrapTight wrapText="bothSides">
              <wp:wrapPolygon edited="0">
                <wp:start x="-300" y="0"/>
                <wp:lineTo x="-300" y="21200"/>
                <wp:lineTo x="21600" y="21200"/>
                <wp:lineTo x="21600" y="0"/>
                <wp:lineTo x="-300" y="0"/>
              </wp:wrapPolygon>
            </wp:wrapTight>
            <wp:docPr id="55" name="Рисунок 55" descr="http://im5-tub-ru.yandex.net/i?id=310889076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5-tub-ru.yandex.net/i?id=310889076-47-72&amp;n=21"/>
                    <pic:cNvPicPr>
                      <a:picLocks noChangeAspect="1" noChangeArrowheads="1"/>
                    </pic:cNvPicPr>
                  </pic:nvPicPr>
                  <pic:blipFill>
                    <a:blip r:embed="rId95" r:link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43815</wp:posOffset>
            </wp:positionV>
            <wp:extent cx="1295400" cy="1295400"/>
            <wp:effectExtent l="19050" t="0" r="0" b="0"/>
            <wp:wrapTight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ight>
            <wp:docPr id="54" name="Рисунок 54" descr="http://im3-tub-ru.yandex.net/i?id=444803425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3-tub-ru.yandex.net/i?id=444803425-24-72&amp;n=21"/>
                    <pic:cNvPicPr>
                      <a:picLocks noChangeAspect="1" noChangeArrowheads="1"/>
                    </pic:cNvPicPr>
                  </pic:nvPicPr>
                  <pic:blipFill>
                    <a:blip r:embed="rId97" r:link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Default="00887693" w:rsidP="008A09BD">
      <w:pPr>
        <w:shd w:val="clear" w:color="auto" w:fill="FFFFFF"/>
        <w:spacing w:before="163"/>
        <w:ind w:left="24" w:firstLine="26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600200" cy="1194435"/>
            <wp:effectExtent l="19050" t="0" r="0" b="0"/>
            <wp:wrapTight wrapText="bothSides">
              <wp:wrapPolygon edited="0">
                <wp:start x="-257" y="0"/>
                <wp:lineTo x="-257" y="21359"/>
                <wp:lineTo x="21600" y="21359"/>
                <wp:lineTo x="21600" y="0"/>
                <wp:lineTo x="-257" y="0"/>
              </wp:wrapPolygon>
            </wp:wrapTight>
            <wp:docPr id="53" name="Рисунок 53" descr="http://im4-tub-ru.yandex.net/i?id=124890823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4-tub-ru.yandex.net/i?id=124890823-42-72&amp;n=21"/>
                    <pic:cNvPicPr>
                      <a:picLocks noChangeAspect="1" noChangeArrowheads="1"/>
                    </pic:cNvPicPr>
                  </pic:nvPicPr>
                  <pic:blipFill>
                    <a:blip r:embed="rId99" r:link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D" w:rsidRPr="007B68B1" w:rsidRDefault="00887693" w:rsidP="008A09BD">
      <w:pPr>
        <w:shd w:val="clear" w:color="auto" w:fill="FFFFFF"/>
        <w:spacing w:before="163"/>
        <w:ind w:left="24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-2047240</wp:posOffset>
            </wp:positionH>
            <wp:positionV relativeFrom="paragraph">
              <wp:posOffset>644525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57" name="Рисунок 57" descr="http://im7-tub-ru.yandex.net/i?id=495853810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7-tub-ru.yandex.net/i?id=495853810-34-72&amp;n=21"/>
                    <pic:cNvPicPr>
                      <a:picLocks noChangeAspect="1" noChangeArrowheads="1"/>
                    </pic:cNvPicPr>
                  </pic:nvPicPr>
                  <pic:blipFill>
                    <a:blip r:embed="rId101" r:link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BD">
        <w:rPr>
          <w:sz w:val="22"/>
          <w:szCs w:val="22"/>
        </w:rPr>
        <w:t xml:space="preserve"> </w:t>
      </w:r>
      <w:r w:rsidR="008A09BD">
        <w:rPr>
          <w:sz w:val="22"/>
          <w:szCs w:val="22"/>
        </w:rPr>
        <w:br w:type="page"/>
      </w:r>
      <w:r w:rsidR="008A09BD" w:rsidRPr="007B68B1">
        <w:rPr>
          <w:b/>
        </w:rPr>
        <w:lastRenderedPageBreak/>
        <w:t xml:space="preserve">2. </w:t>
      </w:r>
      <w:r w:rsidR="008A09BD" w:rsidRPr="007B68B1">
        <w:rPr>
          <w:b/>
          <w:bCs/>
          <w:spacing w:val="-20"/>
        </w:rPr>
        <w:t>Требования, предъявляемые к качеству и контроль качества  мебели</w:t>
      </w:r>
    </w:p>
    <w:p w:rsidR="008A09BD" w:rsidRPr="00070A0B" w:rsidRDefault="008A09BD" w:rsidP="008A09BD">
      <w:pPr>
        <w:shd w:val="clear" w:color="auto" w:fill="FFFFFF"/>
        <w:spacing w:before="226"/>
        <w:ind w:left="14" w:right="43" w:firstLine="278"/>
        <w:jc w:val="both"/>
        <w:rPr>
          <w:sz w:val="22"/>
          <w:szCs w:val="22"/>
        </w:rPr>
      </w:pPr>
      <w:r w:rsidRPr="00070A0B">
        <w:rPr>
          <w:b/>
          <w:bCs/>
          <w:spacing w:val="-20"/>
          <w:sz w:val="22"/>
          <w:szCs w:val="22"/>
        </w:rPr>
        <w:t xml:space="preserve">Требования, предъявляемые к качеству. </w:t>
      </w:r>
      <w:r w:rsidRPr="00070A0B">
        <w:rPr>
          <w:spacing w:val="-20"/>
          <w:sz w:val="22"/>
          <w:szCs w:val="22"/>
        </w:rPr>
        <w:t>Выпускаемая мебель по сво</w:t>
      </w:r>
      <w:r w:rsidRPr="00070A0B">
        <w:rPr>
          <w:spacing w:val="-20"/>
          <w:sz w:val="22"/>
          <w:szCs w:val="22"/>
        </w:rPr>
        <w:softHyphen/>
      </w:r>
      <w:r w:rsidRPr="00070A0B">
        <w:rPr>
          <w:spacing w:val="-11"/>
          <w:sz w:val="22"/>
          <w:szCs w:val="22"/>
        </w:rPr>
        <w:t>им параметрам должна соответствовать утвержденному образцу-эта</w:t>
      </w:r>
      <w:r w:rsidRPr="00070A0B">
        <w:rPr>
          <w:spacing w:val="-11"/>
          <w:sz w:val="22"/>
          <w:szCs w:val="22"/>
        </w:rPr>
        <w:softHyphen/>
      </w:r>
      <w:r w:rsidRPr="00070A0B">
        <w:rPr>
          <w:spacing w:val="-9"/>
          <w:sz w:val="22"/>
          <w:szCs w:val="22"/>
        </w:rPr>
        <w:t>лону и требованиям, указанным в нормативной документации. Пра</w:t>
      </w:r>
      <w:r w:rsidRPr="00070A0B">
        <w:rPr>
          <w:spacing w:val="-9"/>
          <w:sz w:val="22"/>
          <w:szCs w:val="22"/>
        </w:rPr>
        <w:softHyphen/>
        <w:t>вильный выбор формы и конструкции мебели, соответствие ее фун</w:t>
      </w:r>
      <w:r w:rsidRPr="00070A0B">
        <w:rPr>
          <w:spacing w:val="-9"/>
          <w:sz w:val="22"/>
          <w:szCs w:val="22"/>
        </w:rPr>
        <w:softHyphen/>
        <w:t xml:space="preserve">кциональных и габаритных размеров размерам помещения и тела человека позволяют обеспечивать прямое использование мебели по </w:t>
      </w:r>
      <w:r w:rsidRPr="00070A0B">
        <w:rPr>
          <w:spacing w:val="-13"/>
          <w:sz w:val="22"/>
          <w:szCs w:val="22"/>
        </w:rPr>
        <w:t>своему функциональному назначению. Устойчивость, прочность, дол</w:t>
      </w:r>
      <w:r w:rsidRPr="00070A0B">
        <w:rPr>
          <w:spacing w:val="-13"/>
          <w:sz w:val="22"/>
          <w:szCs w:val="22"/>
        </w:rPr>
        <w:softHyphen/>
      </w:r>
      <w:r w:rsidRPr="00070A0B">
        <w:rPr>
          <w:spacing w:val="-11"/>
          <w:sz w:val="22"/>
          <w:szCs w:val="22"/>
        </w:rPr>
        <w:t xml:space="preserve">говечность, обеспечение быстрой трансформации при эксплуатации, </w:t>
      </w:r>
      <w:r w:rsidRPr="00070A0B">
        <w:rPr>
          <w:spacing w:val="-8"/>
          <w:sz w:val="22"/>
          <w:szCs w:val="22"/>
        </w:rPr>
        <w:t>возможность качественной сборки и ремонта, легкость и доступ</w:t>
      </w:r>
      <w:r w:rsidRPr="00070A0B">
        <w:rPr>
          <w:spacing w:val="-8"/>
          <w:sz w:val="22"/>
          <w:szCs w:val="22"/>
        </w:rPr>
        <w:softHyphen/>
        <w:t>ность очистки также во многом зависят от оригинальности конст</w:t>
      </w:r>
      <w:r w:rsidRPr="00070A0B">
        <w:rPr>
          <w:spacing w:val="-8"/>
          <w:sz w:val="22"/>
          <w:szCs w:val="22"/>
        </w:rPr>
        <w:softHyphen/>
      </w:r>
      <w:r w:rsidRPr="00070A0B">
        <w:rPr>
          <w:sz w:val="22"/>
          <w:szCs w:val="22"/>
        </w:rPr>
        <w:t>рукции и целесообразности размеров мебели.</w:t>
      </w:r>
    </w:p>
    <w:p w:rsidR="008A09BD" w:rsidRPr="00070A0B" w:rsidRDefault="008A09BD" w:rsidP="008A09BD">
      <w:pPr>
        <w:shd w:val="clear" w:color="auto" w:fill="FFFFFF"/>
        <w:ind w:right="67" w:firstLine="298"/>
        <w:jc w:val="both"/>
        <w:rPr>
          <w:sz w:val="22"/>
          <w:szCs w:val="22"/>
        </w:rPr>
      </w:pPr>
      <w:r w:rsidRPr="00070A0B">
        <w:rPr>
          <w:spacing w:val="-10"/>
          <w:sz w:val="22"/>
          <w:szCs w:val="22"/>
        </w:rPr>
        <w:t>В соответствии с постановлением Правительства Российской Фе</w:t>
      </w:r>
      <w:r w:rsidRPr="00070A0B">
        <w:rPr>
          <w:spacing w:val="-10"/>
          <w:sz w:val="22"/>
          <w:szCs w:val="22"/>
        </w:rPr>
        <w:softHyphen/>
        <w:t xml:space="preserve">дерации от 16 июня </w:t>
      </w:r>
      <w:smartTag w:uri="urn:schemas-microsoft-com:office:smarttags" w:element="metricconverter">
        <w:smartTagPr>
          <w:attr w:name="ProductID" w:val="97 г"/>
        </w:smartTagPr>
        <w:r w:rsidRPr="00070A0B">
          <w:rPr>
            <w:spacing w:val="-10"/>
            <w:sz w:val="22"/>
            <w:szCs w:val="22"/>
          </w:rPr>
          <w:t>97 г</w:t>
        </w:r>
      </w:smartTag>
      <w:r w:rsidRPr="00070A0B">
        <w:rPr>
          <w:spacing w:val="-10"/>
          <w:sz w:val="22"/>
          <w:szCs w:val="22"/>
        </w:rPr>
        <w:t xml:space="preserve">. № 720 изготовитель обязан самостоятельно </w:t>
      </w:r>
      <w:r w:rsidRPr="00070A0B">
        <w:rPr>
          <w:spacing w:val="-9"/>
          <w:sz w:val="22"/>
          <w:szCs w:val="22"/>
        </w:rPr>
        <w:t>устанавливать срок службы товаров длительного пользования, к ко</w:t>
      </w:r>
      <w:r w:rsidRPr="00070A0B">
        <w:rPr>
          <w:spacing w:val="-9"/>
          <w:sz w:val="22"/>
          <w:szCs w:val="22"/>
        </w:rPr>
        <w:softHyphen/>
      </w:r>
      <w:r w:rsidRPr="00070A0B">
        <w:rPr>
          <w:spacing w:val="-10"/>
          <w:sz w:val="22"/>
          <w:szCs w:val="22"/>
        </w:rPr>
        <w:t>торым отнесены изделия мебели и информировать о нем потребите</w:t>
      </w:r>
      <w:r w:rsidRPr="00070A0B">
        <w:rPr>
          <w:spacing w:val="-10"/>
          <w:sz w:val="22"/>
          <w:szCs w:val="22"/>
        </w:rPr>
        <w:softHyphen/>
      </w:r>
      <w:r w:rsidRPr="00070A0B">
        <w:rPr>
          <w:spacing w:val="-11"/>
          <w:sz w:val="22"/>
          <w:szCs w:val="22"/>
        </w:rPr>
        <w:t>ля (покупателя). Срок службы мебели должен устанавливаться с дей</w:t>
      </w:r>
      <w:r w:rsidRPr="00070A0B">
        <w:rPr>
          <w:spacing w:val="-11"/>
          <w:sz w:val="22"/>
          <w:szCs w:val="22"/>
        </w:rPr>
        <w:softHyphen/>
      </w:r>
      <w:r w:rsidRPr="00070A0B">
        <w:rPr>
          <w:spacing w:val="-9"/>
          <w:sz w:val="22"/>
          <w:szCs w:val="22"/>
        </w:rPr>
        <w:t>ствующими нормами, разработанными во ВПКТИМ (см. таблицу).</w:t>
      </w:r>
    </w:p>
    <w:p w:rsidR="008A09BD" w:rsidRPr="00B56424" w:rsidRDefault="008A09BD" w:rsidP="008A09BD">
      <w:pPr>
        <w:shd w:val="clear" w:color="auto" w:fill="FFFFFF"/>
        <w:spacing w:before="230"/>
        <w:ind w:right="10"/>
        <w:jc w:val="center"/>
        <w:rPr>
          <w:b/>
          <w:sz w:val="22"/>
          <w:szCs w:val="22"/>
        </w:rPr>
      </w:pPr>
      <w:r w:rsidRPr="00B56424">
        <w:rPr>
          <w:b/>
          <w:sz w:val="22"/>
          <w:szCs w:val="22"/>
        </w:rPr>
        <w:t>Средние сроки службы мебели</w:t>
      </w:r>
    </w:p>
    <w:p w:rsidR="008A09BD" w:rsidRPr="00B56424" w:rsidRDefault="008A09BD" w:rsidP="008A09BD">
      <w:pPr>
        <w:spacing w:after="307"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709"/>
        <w:gridCol w:w="1330"/>
      </w:tblGrid>
      <w:tr w:rsidR="008A09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1224"/>
            </w:pPr>
            <w:r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right="5"/>
              <w:jc w:val="center"/>
            </w:pPr>
            <w:r>
              <w:rPr>
                <w:sz w:val="18"/>
                <w:szCs w:val="18"/>
              </w:rPr>
              <w:t>Средний срок службы, лет</w:t>
            </w:r>
          </w:p>
        </w:tc>
      </w:tr>
      <w:tr w:rsidR="008A09BD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Мебель для комнат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обеденный 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Стол журнальный 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туалетный, трельяж, трюмо 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Шкаф-комод для хранения одежды и белья 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для хранения посуды </w:t>
            </w:r>
          </w:p>
          <w:p w:rsidR="008A09BD" w:rsidRDefault="008A09BD" w:rsidP="008A09BD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для хранения книг, книжные полки </w:t>
            </w:r>
          </w:p>
          <w:p w:rsidR="008A09BD" w:rsidRDefault="008A09BD" w:rsidP="008A09BD">
            <w:pPr>
              <w:shd w:val="clear" w:color="auto" w:fill="FFFFFF"/>
              <w:ind w:firstLine="14"/>
            </w:pPr>
            <w:r>
              <w:rPr>
                <w:sz w:val="18"/>
                <w:szCs w:val="18"/>
              </w:rPr>
              <w:t>Кровать</w:t>
            </w:r>
          </w:p>
          <w:p w:rsidR="008A09BD" w:rsidRDefault="008A09BD" w:rsidP="008A09BD">
            <w:pPr>
              <w:shd w:val="clear" w:color="auto" w:fill="FFFFFF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отдыха (софа, диван-кровать, кушетка, крес</w:t>
            </w:r>
            <w:r>
              <w:rPr>
                <w:sz w:val="18"/>
                <w:szCs w:val="18"/>
              </w:rPr>
              <w:softHyphen/>
              <w:t xml:space="preserve">ло для отдыха) </w:t>
            </w:r>
          </w:p>
          <w:p w:rsidR="008A09BD" w:rsidRDefault="008A09BD" w:rsidP="008A09BD">
            <w:pPr>
              <w:shd w:val="clear" w:color="auto" w:fill="FFFFFF"/>
              <w:ind w:firstLine="5"/>
            </w:pPr>
            <w:r>
              <w:rPr>
                <w:sz w:val="18"/>
                <w:szCs w:val="18"/>
              </w:rPr>
              <w:t>Стул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451" w:right="480"/>
              <w:jc w:val="center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ind w:left="451" w:right="480"/>
              <w:jc w:val="center"/>
            </w:pPr>
            <w:r>
              <w:rPr>
                <w:sz w:val="18"/>
                <w:szCs w:val="18"/>
              </w:rPr>
              <w:t>15 20 10 15 20 20 20 20</w:t>
            </w:r>
          </w:p>
          <w:p w:rsidR="008A09BD" w:rsidRDefault="008A09BD" w:rsidP="008A09BD">
            <w:pPr>
              <w:shd w:val="clear" w:color="auto" w:fill="FFFFFF"/>
              <w:ind w:left="451"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8A09BD" w:rsidRDefault="008A09BD" w:rsidP="008A09BD">
            <w:pPr>
              <w:shd w:val="clear" w:color="auto" w:fill="FFFFFF"/>
              <w:ind w:left="451" w:right="480"/>
              <w:jc w:val="center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ind w:left="451" w:right="48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8A09B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Pr="0065538D" w:rsidRDefault="008A09BD" w:rsidP="008A09BD">
            <w:pPr>
              <w:shd w:val="clear" w:color="auto" w:fill="FFFFFF"/>
              <w:rPr>
                <w:b/>
              </w:rPr>
            </w:pPr>
            <w:r w:rsidRPr="0065538D">
              <w:rPr>
                <w:b/>
                <w:sz w:val="18"/>
                <w:szCs w:val="18"/>
              </w:rPr>
              <w:t>Мебель для кухни</w:t>
            </w:r>
          </w:p>
          <w:p w:rsidR="008A09BD" w:rsidRDefault="008A09BD" w:rsidP="008A09B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Шкафы-столы: рабочие, под мойку, комбинированый (универсальный), навесной (шкаф-полка) </w:t>
            </w:r>
          </w:p>
          <w:p w:rsidR="008A09BD" w:rsidRDefault="008A09BD" w:rsidP="008A09B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обеденный 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Стул, табурет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461" w:right="485"/>
              <w:jc w:val="center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ind w:left="461" w:right="485"/>
              <w:jc w:val="center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ind w:left="461" w:right="4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8A09BD" w:rsidRDefault="008A09BD" w:rsidP="008A09BD">
            <w:pPr>
              <w:shd w:val="clear" w:color="auto" w:fill="FFFFFF"/>
              <w:ind w:left="461" w:right="485"/>
              <w:jc w:val="center"/>
            </w:pPr>
            <w:r>
              <w:rPr>
                <w:sz w:val="18"/>
                <w:szCs w:val="18"/>
              </w:rPr>
              <w:t>15 10</w:t>
            </w:r>
          </w:p>
        </w:tc>
      </w:tr>
      <w:tr w:rsidR="008A09B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Детская мебель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Шкафы для хранения игрушек, книг, одежды, белья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Кровать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Стул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Стол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right="490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ind w:left="461" w:right="4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</w:t>
            </w:r>
          </w:p>
          <w:p w:rsidR="008A09BD" w:rsidRDefault="008A09BD" w:rsidP="008A09BD">
            <w:pPr>
              <w:shd w:val="clear" w:color="auto" w:fill="FFFFFF"/>
              <w:ind w:left="461" w:right="4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</w:p>
          <w:p w:rsidR="008A09BD" w:rsidRDefault="008A09BD" w:rsidP="008A09BD">
            <w:pPr>
              <w:shd w:val="clear" w:color="auto" w:fill="FFFFFF"/>
              <w:ind w:left="461" w:right="49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8A09B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Мебель для прихожей</w:t>
            </w:r>
          </w:p>
          <w:p w:rsidR="008A09BD" w:rsidRDefault="008A09BD" w:rsidP="008A09BD">
            <w:pPr>
              <w:shd w:val="clear" w:color="auto" w:fill="FFFFFF"/>
            </w:pPr>
            <w:r>
              <w:rPr>
                <w:sz w:val="18"/>
                <w:szCs w:val="18"/>
              </w:rPr>
              <w:t>Шкафы для хранения обуви, одежды, головных уборов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BD" w:rsidRDefault="008A09BD" w:rsidP="008A0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A09BD" w:rsidRDefault="008A09BD" w:rsidP="008A09BD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8A09BD" w:rsidRPr="00E32FE3" w:rsidRDefault="008A09BD" w:rsidP="008A09BD">
      <w:pPr>
        <w:shd w:val="clear" w:color="auto" w:fill="FFFFFF"/>
        <w:ind w:right="82" w:firstLine="298"/>
        <w:jc w:val="both"/>
        <w:rPr>
          <w:sz w:val="22"/>
          <w:szCs w:val="22"/>
        </w:rPr>
      </w:pPr>
      <w:r w:rsidRPr="00070A0B">
        <w:rPr>
          <w:spacing w:val="-8"/>
          <w:sz w:val="22"/>
          <w:szCs w:val="22"/>
        </w:rPr>
        <w:t>Мебель не должна оказывать негативного влияния на жизнедея</w:t>
      </w:r>
      <w:r w:rsidRPr="00070A0B">
        <w:rPr>
          <w:spacing w:val="-8"/>
          <w:sz w:val="22"/>
          <w:szCs w:val="22"/>
        </w:rPr>
        <w:softHyphen/>
      </w:r>
      <w:r w:rsidRPr="00070A0B">
        <w:rPr>
          <w:spacing w:val="-9"/>
          <w:sz w:val="22"/>
          <w:szCs w:val="22"/>
        </w:rPr>
        <w:t>тельность человека, а именно, выделять в окружающую среду вред</w:t>
      </w:r>
      <w:r w:rsidRPr="00070A0B">
        <w:rPr>
          <w:spacing w:val="-9"/>
          <w:sz w:val="22"/>
          <w:szCs w:val="22"/>
        </w:rPr>
        <w:softHyphen/>
      </w:r>
      <w:r w:rsidRPr="00070A0B">
        <w:rPr>
          <w:spacing w:val="-8"/>
          <w:sz w:val="22"/>
          <w:szCs w:val="22"/>
        </w:rPr>
        <w:t xml:space="preserve">ные токсичные вещества. Поэтому, все синтетические материалы и материалы, изготовленные из вторичного сырья, используемые для </w:t>
      </w:r>
      <w:r w:rsidRPr="00070A0B">
        <w:rPr>
          <w:spacing w:val="-6"/>
          <w:sz w:val="22"/>
          <w:szCs w:val="22"/>
        </w:rPr>
        <w:t>изготовления мебели должны быть разрешены к применению на</w:t>
      </w:r>
      <w:r w:rsidRPr="00070A0B">
        <w:rPr>
          <w:spacing w:val="-6"/>
          <w:sz w:val="22"/>
          <w:szCs w:val="22"/>
        </w:rPr>
        <w:softHyphen/>
      </w:r>
      <w:r w:rsidRPr="00070A0B">
        <w:rPr>
          <w:spacing w:val="-5"/>
          <w:sz w:val="22"/>
          <w:szCs w:val="22"/>
        </w:rPr>
        <w:t>циональными органами Санэпиднадзора России.</w:t>
      </w:r>
    </w:p>
    <w:p w:rsidR="008A09BD" w:rsidRPr="00070A0B" w:rsidRDefault="008A09BD" w:rsidP="008A09BD">
      <w:pPr>
        <w:shd w:val="clear" w:color="auto" w:fill="FFFFFF"/>
        <w:spacing w:before="24"/>
        <w:ind w:left="10" w:right="43" w:firstLine="264"/>
        <w:jc w:val="both"/>
        <w:rPr>
          <w:sz w:val="22"/>
          <w:szCs w:val="22"/>
        </w:rPr>
      </w:pPr>
      <w:r w:rsidRPr="00070A0B">
        <w:rPr>
          <w:spacing w:val="-8"/>
          <w:sz w:val="22"/>
          <w:szCs w:val="22"/>
        </w:rPr>
        <w:t>Качество готовой мебели во многом определяется свойствами и качеством используемых мебельных материалов, которые по зако</w:t>
      </w:r>
      <w:r w:rsidRPr="00070A0B">
        <w:rPr>
          <w:spacing w:val="-8"/>
          <w:sz w:val="22"/>
          <w:szCs w:val="22"/>
        </w:rPr>
        <w:softHyphen/>
      </w:r>
      <w:r w:rsidRPr="00070A0B">
        <w:rPr>
          <w:spacing w:val="-7"/>
          <w:sz w:val="22"/>
          <w:szCs w:val="22"/>
        </w:rPr>
        <w:t>нодательству должны быть обязательно сертифицированы.</w:t>
      </w:r>
    </w:p>
    <w:p w:rsidR="008A09BD" w:rsidRPr="0095142C" w:rsidRDefault="008A09BD" w:rsidP="008A09BD">
      <w:pPr>
        <w:shd w:val="clear" w:color="auto" w:fill="FFFFFF"/>
        <w:spacing w:before="5"/>
        <w:ind w:right="48" w:firstLine="278"/>
        <w:jc w:val="both"/>
        <w:rPr>
          <w:sz w:val="22"/>
          <w:szCs w:val="22"/>
        </w:rPr>
      </w:pPr>
      <w:r w:rsidRPr="0095142C">
        <w:rPr>
          <w:b/>
          <w:bCs/>
          <w:spacing w:val="-14"/>
          <w:sz w:val="22"/>
          <w:szCs w:val="22"/>
        </w:rPr>
        <w:t xml:space="preserve">Контроль качества мебели. </w:t>
      </w:r>
      <w:r w:rsidRPr="0095142C">
        <w:rPr>
          <w:spacing w:val="-14"/>
          <w:sz w:val="22"/>
          <w:szCs w:val="22"/>
        </w:rPr>
        <w:t>Приемку мебели по качеству в торгов</w:t>
      </w:r>
      <w:r w:rsidRPr="0095142C">
        <w:rPr>
          <w:spacing w:val="-14"/>
          <w:sz w:val="22"/>
          <w:szCs w:val="22"/>
        </w:rPr>
        <w:softHyphen/>
      </w:r>
      <w:r w:rsidRPr="0095142C">
        <w:rPr>
          <w:spacing w:val="-7"/>
          <w:sz w:val="22"/>
          <w:szCs w:val="22"/>
        </w:rPr>
        <w:t>ле начинают с внешнего осмотра целостности и сохранности упа</w:t>
      </w:r>
      <w:r w:rsidRPr="0095142C">
        <w:rPr>
          <w:spacing w:val="-7"/>
          <w:sz w:val="22"/>
          <w:szCs w:val="22"/>
        </w:rPr>
        <w:softHyphen/>
      </w:r>
      <w:r w:rsidRPr="0095142C">
        <w:rPr>
          <w:spacing w:val="-8"/>
          <w:sz w:val="22"/>
          <w:szCs w:val="22"/>
        </w:rPr>
        <w:t>ковочной тары. Мебель в подмоченной или испорченной таре дол</w:t>
      </w:r>
      <w:r w:rsidRPr="0095142C">
        <w:rPr>
          <w:spacing w:val="-8"/>
          <w:sz w:val="22"/>
          <w:szCs w:val="22"/>
        </w:rPr>
        <w:softHyphen/>
      </w:r>
      <w:r w:rsidRPr="0095142C">
        <w:rPr>
          <w:spacing w:val="-10"/>
          <w:sz w:val="22"/>
          <w:szCs w:val="22"/>
        </w:rPr>
        <w:t>жна быть немедленно распакована. Вскрытие тары необходимо про</w:t>
      </w:r>
      <w:r w:rsidRPr="0095142C">
        <w:rPr>
          <w:spacing w:val="-10"/>
          <w:sz w:val="22"/>
          <w:szCs w:val="22"/>
        </w:rPr>
        <w:softHyphen/>
      </w:r>
      <w:r w:rsidRPr="0095142C">
        <w:rPr>
          <w:sz w:val="22"/>
          <w:szCs w:val="22"/>
        </w:rPr>
        <w:t>водить осторожно.</w:t>
      </w:r>
    </w:p>
    <w:p w:rsidR="008A09BD" w:rsidRPr="0095142C" w:rsidRDefault="008A09BD" w:rsidP="008A09BD">
      <w:pPr>
        <w:shd w:val="clear" w:color="auto" w:fill="FFFFFF"/>
        <w:ind w:right="43" w:firstLine="269"/>
        <w:jc w:val="both"/>
        <w:rPr>
          <w:sz w:val="22"/>
          <w:szCs w:val="22"/>
        </w:rPr>
      </w:pPr>
      <w:r w:rsidRPr="0095142C">
        <w:rPr>
          <w:spacing w:val="-7"/>
          <w:sz w:val="22"/>
          <w:szCs w:val="22"/>
        </w:rPr>
        <w:t>При приемке партии мебели контролируют внешний вид изде</w:t>
      </w:r>
      <w:r w:rsidRPr="0095142C">
        <w:rPr>
          <w:spacing w:val="-7"/>
          <w:sz w:val="22"/>
          <w:szCs w:val="22"/>
        </w:rPr>
        <w:softHyphen/>
      </w:r>
      <w:r w:rsidRPr="0095142C">
        <w:rPr>
          <w:spacing w:val="-6"/>
          <w:sz w:val="22"/>
          <w:szCs w:val="22"/>
        </w:rPr>
        <w:t>лий, качество их изготовления и сборки, требования к трансфор</w:t>
      </w:r>
      <w:r w:rsidRPr="0095142C">
        <w:rPr>
          <w:spacing w:val="-6"/>
          <w:sz w:val="22"/>
          <w:szCs w:val="22"/>
        </w:rPr>
        <w:softHyphen/>
      </w:r>
      <w:r w:rsidRPr="0095142C">
        <w:rPr>
          <w:spacing w:val="-7"/>
          <w:sz w:val="22"/>
          <w:szCs w:val="22"/>
        </w:rPr>
        <w:t>мации и фурнитуре, качество стеклоизделий и зеркал, комплект</w:t>
      </w:r>
      <w:r w:rsidRPr="0095142C">
        <w:rPr>
          <w:spacing w:val="-7"/>
          <w:sz w:val="22"/>
          <w:szCs w:val="22"/>
        </w:rPr>
        <w:softHyphen/>
      </w:r>
      <w:r w:rsidRPr="0095142C">
        <w:rPr>
          <w:spacing w:val="-6"/>
          <w:sz w:val="22"/>
          <w:szCs w:val="22"/>
        </w:rPr>
        <w:t>ность. Под партией мебели понимают количество изделий, наборов</w:t>
      </w:r>
      <w:r w:rsidRPr="0095142C">
        <w:rPr>
          <w:spacing w:val="-7"/>
          <w:sz w:val="22"/>
          <w:szCs w:val="22"/>
        </w:rPr>
        <w:t xml:space="preserve">, гарнитуров одного наименования и артикула, оформленное </w:t>
      </w:r>
      <w:r w:rsidRPr="0095142C">
        <w:rPr>
          <w:spacing w:val="-11"/>
          <w:sz w:val="22"/>
          <w:szCs w:val="22"/>
        </w:rPr>
        <w:t xml:space="preserve">одним документом. Визуально внешним осмотром устанавливают </w:t>
      </w:r>
      <w:r w:rsidRPr="0095142C">
        <w:rPr>
          <w:spacing w:val="-3"/>
          <w:sz w:val="22"/>
          <w:szCs w:val="22"/>
        </w:rPr>
        <w:t>(наличие имеющихся дефектов или отклонений по вышеперечис</w:t>
      </w:r>
      <w:r w:rsidRPr="0095142C">
        <w:rPr>
          <w:noProof/>
          <w:sz w:val="22"/>
          <w:szCs w:val="22"/>
        </w:rPr>
        <w:pict>
          <v:line id="_x0000_s1082" style="position:absolute;left:0;text-align:left;z-index:251678720;mso-position-horizontal-relative:margin;mso-position-vertical-relative:text" from="342pt,318.7pt" to="342pt,544.3pt" o:allowincell="f" strokeweight="2.15pt">
            <w10:wrap anchorx="margin"/>
          </v:line>
        </w:pict>
      </w:r>
      <w:r w:rsidRPr="0095142C">
        <w:rPr>
          <w:sz w:val="22"/>
          <w:szCs w:val="22"/>
        </w:rPr>
        <w:t>ленным параметрам качества по каждому изделию мебели из предъявленной партии в магазине при разбраковке.</w:t>
      </w:r>
    </w:p>
    <w:p w:rsidR="008A09BD" w:rsidRPr="0095142C" w:rsidRDefault="008A09BD" w:rsidP="008A09BD">
      <w:pPr>
        <w:shd w:val="clear" w:color="auto" w:fill="FFFFFF"/>
        <w:ind w:firstLine="293"/>
        <w:jc w:val="both"/>
        <w:rPr>
          <w:sz w:val="22"/>
          <w:szCs w:val="22"/>
        </w:rPr>
      </w:pPr>
      <w:r w:rsidRPr="0095142C">
        <w:rPr>
          <w:sz w:val="22"/>
          <w:szCs w:val="22"/>
        </w:rPr>
        <w:lastRenderedPageBreak/>
        <w:t>Эстетическое восприятие мебели зависит от ее внешнего вида. Дефекты внешнего вида дифференцированы и допускаются с ог</w:t>
      </w:r>
      <w:r w:rsidRPr="0095142C">
        <w:rPr>
          <w:sz w:val="22"/>
          <w:szCs w:val="22"/>
        </w:rPr>
        <w:softHyphen/>
        <w:t>раничениями или вообще не допускаются в зависимости от их вида, размера, качества, местонахождения и вида отделки мебели. Лице</w:t>
      </w:r>
      <w:r w:rsidRPr="0095142C">
        <w:rPr>
          <w:sz w:val="22"/>
          <w:szCs w:val="22"/>
        </w:rPr>
        <w:softHyphen/>
        <w:t>вая фасадная (видимая) поверхность мебели, выполненная из мас</w:t>
      </w:r>
      <w:r w:rsidRPr="0095142C">
        <w:rPr>
          <w:sz w:val="22"/>
          <w:szCs w:val="22"/>
        </w:rPr>
        <w:softHyphen/>
        <w:t>сивной древесины, при прозрачной отделке не должна иметь тре</w:t>
      </w:r>
      <w:r w:rsidRPr="0095142C">
        <w:rPr>
          <w:sz w:val="22"/>
          <w:szCs w:val="22"/>
        </w:rPr>
        <w:softHyphen/>
        <w:t>щин, смоляных кармашков, червоточин, механических поврежде</w:t>
      </w:r>
      <w:r w:rsidRPr="0095142C">
        <w:rPr>
          <w:sz w:val="22"/>
          <w:szCs w:val="22"/>
        </w:rPr>
        <w:softHyphen/>
        <w:t>ний — рисок, царапин, вмятин, вырывов и т.д. С ограничениями по размеру и количеству на лицевых и нелицевых поверхностях допускаются сросшиеся здоровые светлые и темные сучки, наклон волокон (с отклонением от продольной оси детали не более 7 %), свилеватость, завиток, глазки и другие (но не более 3 штук). При прозрачной отделке на лицевых поверхностях мебели не допуска</w:t>
      </w:r>
      <w:r w:rsidRPr="0095142C">
        <w:rPr>
          <w:sz w:val="22"/>
          <w:szCs w:val="22"/>
        </w:rPr>
        <w:softHyphen/>
        <w:t>ются такие дефекты лакокрасочного и декоративно-защитного по</w:t>
      </w:r>
      <w:r w:rsidRPr="0095142C">
        <w:rPr>
          <w:sz w:val="22"/>
          <w:szCs w:val="22"/>
        </w:rPr>
        <w:softHyphen/>
        <w:t>крытия как прошлифовка пласти, пузыри, кратеры, потеки, про</w:t>
      </w:r>
      <w:r w:rsidRPr="0095142C">
        <w:rPr>
          <w:sz w:val="22"/>
          <w:szCs w:val="22"/>
        </w:rPr>
        <w:softHyphen/>
        <w:t>колы, шагрени, пропуски, проседание лаковой пленки, неравно</w:t>
      </w:r>
      <w:r w:rsidRPr="0095142C">
        <w:rPr>
          <w:sz w:val="22"/>
          <w:szCs w:val="22"/>
        </w:rPr>
        <w:softHyphen/>
        <w:t>мерность глянца и т.д.</w:t>
      </w:r>
    </w:p>
    <w:p w:rsidR="008A09BD" w:rsidRPr="0095142C" w:rsidRDefault="008A09BD" w:rsidP="008A09BD">
      <w:pPr>
        <w:shd w:val="clear" w:color="auto" w:fill="FFFFFF"/>
        <w:ind w:left="19" w:firstLine="288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Облицовка из натурального шпона и других синтетических ма</w:t>
      </w:r>
      <w:r w:rsidRPr="0095142C">
        <w:rPr>
          <w:sz w:val="22"/>
          <w:szCs w:val="22"/>
        </w:rPr>
        <w:softHyphen/>
        <w:t>териалов при непрозрачной отделке мебели для пластей и кромок у лицевых поверхностей подбирается одинаковой по породе, тек</w:t>
      </w:r>
      <w:r w:rsidRPr="0095142C">
        <w:rPr>
          <w:sz w:val="22"/>
          <w:szCs w:val="22"/>
        </w:rPr>
        <w:softHyphen/>
        <w:t>стуре (рисунку) и цвету. При этом на облицованной поверхности не допускаются морщины, пробой клея, отклонения и пузыри под облицовкой, шероховатости и потертости поверхности, заметные расхождения полос облицовки, проседание шпона.</w:t>
      </w:r>
    </w:p>
    <w:p w:rsidR="008A09BD" w:rsidRPr="0095142C" w:rsidRDefault="008A09BD" w:rsidP="008A09BD">
      <w:pPr>
        <w:shd w:val="clear" w:color="auto" w:fill="FFFFFF"/>
        <w:ind w:left="29" w:right="14" w:firstLine="283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Все поверхности деревянной мебели должны быть хорошо за</w:t>
      </w:r>
      <w:r w:rsidRPr="0095142C">
        <w:rPr>
          <w:sz w:val="22"/>
          <w:szCs w:val="22"/>
        </w:rPr>
        <w:softHyphen/>
        <w:t>щищены и отшлифованы, а ребра изделий заовалены.</w:t>
      </w:r>
    </w:p>
    <w:p w:rsidR="008A09BD" w:rsidRPr="0095142C" w:rsidRDefault="008A09BD" w:rsidP="008A09BD">
      <w:pPr>
        <w:shd w:val="clear" w:color="auto" w:fill="FFFFFF"/>
        <w:ind w:left="19" w:right="10" w:firstLine="293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При сборке мебели не допускаются зазоры в соединениях дета</w:t>
      </w:r>
      <w:r w:rsidRPr="0095142C">
        <w:rPr>
          <w:sz w:val="22"/>
          <w:szCs w:val="22"/>
        </w:rPr>
        <w:softHyphen/>
        <w:t>лей, перекосы, слабое крепление, отсутствие устойчивости опор изделия с ровной горизонтальной поверхностью, покоробленность, трещины. Трансформируемые, выдвижные, раздвижные элементы изделий должны иметь свободный ход без заеданий и перекосов.</w:t>
      </w:r>
    </w:p>
    <w:p w:rsidR="008A09BD" w:rsidRPr="0095142C" w:rsidRDefault="008A09BD" w:rsidP="008A09BD">
      <w:pPr>
        <w:shd w:val="clear" w:color="auto" w:fill="FFFFFF"/>
        <w:ind w:left="29" w:right="10" w:firstLine="288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Вся съемная лицевая и внутренняя крепежная фурнитура уста</w:t>
      </w:r>
      <w:r w:rsidRPr="0095142C">
        <w:rPr>
          <w:sz w:val="22"/>
          <w:szCs w:val="22"/>
        </w:rPr>
        <w:softHyphen/>
        <w:t>навливается таким образом, чтобы было обеспечено прочное и плотное без зазоров соединение всех деталей, повышающее жест</w:t>
      </w:r>
      <w:r w:rsidRPr="0095142C">
        <w:rPr>
          <w:sz w:val="22"/>
          <w:szCs w:val="22"/>
        </w:rPr>
        <w:softHyphen/>
        <w:t>кость и устойчивость конструкции.</w:t>
      </w:r>
    </w:p>
    <w:p w:rsidR="008A09BD" w:rsidRPr="0095142C" w:rsidRDefault="008A09BD" w:rsidP="008A09BD">
      <w:pPr>
        <w:shd w:val="clear" w:color="auto" w:fill="FFFFFF"/>
        <w:ind w:left="34" w:right="14" w:firstLine="283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Номинальная толщина полок из стекла устанавливается в зави</w:t>
      </w:r>
      <w:r w:rsidRPr="0095142C">
        <w:rPr>
          <w:sz w:val="22"/>
          <w:szCs w:val="22"/>
        </w:rPr>
        <w:softHyphen/>
        <w:t xml:space="preserve">симости от их длины и колеблется от 4 до </w:t>
      </w:r>
      <w:smartTag w:uri="urn:schemas-microsoft-com:office:smarttags" w:element="metricconverter">
        <w:smartTagPr>
          <w:attr w:name="ProductID" w:val="6 мм"/>
        </w:smartTagPr>
        <w:r w:rsidRPr="0095142C">
          <w:rPr>
            <w:sz w:val="22"/>
            <w:szCs w:val="22"/>
          </w:rPr>
          <w:t>6 мм</w:t>
        </w:r>
      </w:smartTag>
      <w:r w:rsidRPr="0095142C">
        <w:rPr>
          <w:sz w:val="22"/>
          <w:szCs w:val="22"/>
        </w:rPr>
        <w:t>. Толщина стеклян</w:t>
      </w:r>
      <w:r w:rsidRPr="0095142C">
        <w:rPr>
          <w:sz w:val="22"/>
          <w:szCs w:val="22"/>
        </w:rPr>
        <w:softHyphen/>
        <w:t xml:space="preserve">ных раздвижных дверей также должна быть не менее </w:t>
      </w:r>
      <w:smartTag w:uri="urn:schemas-microsoft-com:office:smarttags" w:element="metricconverter">
        <w:smartTagPr>
          <w:attr w:name="ProductID" w:val="4 мм"/>
        </w:smartTagPr>
        <w:r w:rsidRPr="0095142C">
          <w:rPr>
            <w:sz w:val="22"/>
            <w:szCs w:val="22"/>
          </w:rPr>
          <w:t>4 мм</w:t>
        </w:r>
      </w:smartTag>
      <w:r w:rsidRPr="0095142C">
        <w:rPr>
          <w:sz w:val="22"/>
          <w:szCs w:val="22"/>
        </w:rPr>
        <w:t>.</w:t>
      </w:r>
    </w:p>
    <w:p w:rsidR="008A09BD" w:rsidRPr="0095142C" w:rsidRDefault="008A09BD" w:rsidP="008A09BD">
      <w:pPr>
        <w:shd w:val="clear" w:color="auto" w:fill="FFFFFF"/>
        <w:ind w:left="34" w:firstLine="288"/>
        <w:jc w:val="both"/>
        <w:rPr>
          <w:sz w:val="22"/>
          <w:szCs w:val="22"/>
        </w:rPr>
      </w:pPr>
      <w:r w:rsidRPr="0095142C">
        <w:rPr>
          <w:sz w:val="22"/>
          <w:szCs w:val="22"/>
        </w:rPr>
        <w:t>В мягкой мебели не допускаются такие дефекты, как неравно</w:t>
      </w:r>
      <w:r w:rsidRPr="0095142C">
        <w:rPr>
          <w:sz w:val="22"/>
          <w:szCs w:val="22"/>
        </w:rPr>
        <w:softHyphen/>
        <w:t>мерность настила мягкого элемента по толщине, морщины оби</w:t>
      </w:r>
      <w:r w:rsidRPr="0095142C">
        <w:rPr>
          <w:sz w:val="22"/>
          <w:szCs w:val="22"/>
        </w:rPr>
        <w:softHyphen/>
        <w:t>вочной ткани (если они не являются складками декоративной тка</w:t>
      </w:r>
      <w:r w:rsidRPr="0095142C">
        <w:rPr>
          <w:sz w:val="22"/>
          <w:szCs w:val="22"/>
        </w:rPr>
        <w:softHyphen/>
        <w:t xml:space="preserve">ни, предусмотренные проектно-конструкторской документации на изделие), перекос рисунка и ткани на поверхности, неровности </w:t>
      </w:r>
      <w:r w:rsidRPr="0095142C">
        <w:rPr>
          <w:spacing w:val="-4"/>
          <w:sz w:val="22"/>
          <w:szCs w:val="22"/>
        </w:rPr>
        <w:t xml:space="preserve">и кривизна швов (кантов) мягкого элемента, кривые отстрочки и </w:t>
      </w:r>
      <w:r w:rsidRPr="0095142C">
        <w:rPr>
          <w:spacing w:val="-7"/>
          <w:sz w:val="22"/>
          <w:szCs w:val="22"/>
        </w:rPr>
        <w:t>несоответствие цвета ниток цвету обивочных тканей.</w:t>
      </w:r>
    </w:p>
    <w:p w:rsidR="008A09BD" w:rsidRPr="0095142C" w:rsidRDefault="008A09BD" w:rsidP="008A09BD">
      <w:pPr>
        <w:shd w:val="clear" w:color="auto" w:fill="FFFFFF"/>
        <w:ind w:left="106" w:right="10" w:firstLine="302"/>
        <w:jc w:val="both"/>
        <w:rPr>
          <w:sz w:val="22"/>
          <w:szCs w:val="22"/>
        </w:rPr>
      </w:pPr>
      <w:r w:rsidRPr="0095142C">
        <w:rPr>
          <w:spacing w:val="-7"/>
          <w:sz w:val="22"/>
          <w:szCs w:val="22"/>
        </w:rPr>
        <w:t>При приемке сборно-разборной и комплектной мебели, постав</w:t>
      </w:r>
      <w:r w:rsidRPr="0095142C">
        <w:rPr>
          <w:spacing w:val="-7"/>
          <w:sz w:val="22"/>
          <w:szCs w:val="22"/>
        </w:rPr>
        <w:softHyphen/>
      </w:r>
      <w:r w:rsidRPr="0095142C">
        <w:rPr>
          <w:spacing w:val="-8"/>
          <w:sz w:val="22"/>
          <w:szCs w:val="22"/>
        </w:rPr>
        <w:t xml:space="preserve">ляемой в торговую сеть в разборном виде проверяют правильность </w:t>
      </w:r>
      <w:r w:rsidRPr="0095142C">
        <w:rPr>
          <w:spacing w:val="-6"/>
          <w:sz w:val="22"/>
          <w:szCs w:val="22"/>
        </w:rPr>
        <w:t xml:space="preserve">оформления маркировки, наличие инструкций по сборке и схемы </w:t>
      </w:r>
      <w:r w:rsidRPr="0095142C">
        <w:rPr>
          <w:spacing w:val="-7"/>
          <w:sz w:val="22"/>
          <w:szCs w:val="22"/>
        </w:rPr>
        <w:t xml:space="preserve">монтажа, количество и четкость нумерации изделий, входящих в </w:t>
      </w:r>
      <w:r w:rsidRPr="0095142C">
        <w:rPr>
          <w:sz w:val="22"/>
          <w:szCs w:val="22"/>
        </w:rPr>
        <w:t>комплект.</w:t>
      </w:r>
    </w:p>
    <w:p w:rsidR="008A09BD" w:rsidRPr="0095142C" w:rsidRDefault="008A09BD" w:rsidP="008A09BD">
      <w:pPr>
        <w:shd w:val="clear" w:color="auto" w:fill="FFFFFF"/>
        <w:spacing w:before="29"/>
        <w:ind w:left="86" w:right="34" w:firstLine="283"/>
        <w:jc w:val="both"/>
        <w:rPr>
          <w:sz w:val="22"/>
          <w:szCs w:val="22"/>
        </w:rPr>
      </w:pPr>
      <w:r w:rsidRPr="0095142C">
        <w:rPr>
          <w:b/>
          <w:spacing w:val="-8"/>
          <w:sz w:val="22"/>
          <w:szCs w:val="22"/>
        </w:rPr>
        <w:t>Гарантии изготовителя</w:t>
      </w:r>
      <w:r w:rsidRPr="0095142C">
        <w:rPr>
          <w:spacing w:val="-8"/>
          <w:sz w:val="22"/>
          <w:szCs w:val="22"/>
        </w:rPr>
        <w:t>. Изготовитель гарантирует качество вы</w:t>
      </w:r>
      <w:r w:rsidRPr="0095142C">
        <w:rPr>
          <w:spacing w:val="-8"/>
          <w:sz w:val="22"/>
          <w:szCs w:val="22"/>
        </w:rPr>
        <w:softHyphen/>
      </w:r>
      <w:r w:rsidRPr="0095142C">
        <w:rPr>
          <w:spacing w:val="-6"/>
          <w:sz w:val="22"/>
          <w:szCs w:val="22"/>
        </w:rPr>
        <w:t>пускаемой мебели. Гарантийный срок при розничной продаже че</w:t>
      </w:r>
      <w:r w:rsidRPr="0095142C">
        <w:rPr>
          <w:spacing w:val="-6"/>
          <w:sz w:val="22"/>
          <w:szCs w:val="22"/>
        </w:rPr>
        <w:softHyphen/>
        <w:t>рез торговую сеть исчисляют со дня продажи мебели, при внеры</w:t>
      </w:r>
      <w:r w:rsidRPr="0095142C">
        <w:rPr>
          <w:spacing w:val="-6"/>
          <w:sz w:val="22"/>
          <w:szCs w:val="22"/>
        </w:rPr>
        <w:softHyphen/>
        <w:t>ночном распределении — со дня получения ее потребителем. Га</w:t>
      </w:r>
      <w:r w:rsidRPr="0095142C">
        <w:rPr>
          <w:spacing w:val="-6"/>
          <w:sz w:val="22"/>
          <w:szCs w:val="22"/>
        </w:rPr>
        <w:softHyphen/>
      </w:r>
      <w:r w:rsidRPr="0095142C">
        <w:rPr>
          <w:spacing w:val="-4"/>
          <w:sz w:val="22"/>
          <w:szCs w:val="22"/>
        </w:rPr>
        <w:t>рантийный срок для бытовой корпусной мебели составляет 24 месяца, для отечественной бытовой мебели для сидения и лежа</w:t>
      </w:r>
      <w:r w:rsidRPr="0095142C">
        <w:rPr>
          <w:spacing w:val="-4"/>
          <w:sz w:val="22"/>
          <w:szCs w:val="22"/>
        </w:rPr>
        <w:softHyphen/>
      </w:r>
      <w:r w:rsidRPr="0095142C">
        <w:rPr>
          <w:spacing w:val="-5"/>
          <w:sz w:val="22"/>
          <w:szCs w:val="22"/>
        </w:rPr>
        <w:t xml:space="preserve">ния — 18 месяцев. Для мебели детской корпусной и детской для сидения и лежания этот срок сокращается соответственно до 18 и </w:t>
      </w:r>
      <w:r w:rsidRPr="0095142C">
        <w:rPr>
          <w:sz w:val="22"/>
          <w:szCs w:val="22"/>
        </w:rPr>
        <w:t>12 месяцев.</w:t>
      </w:r>
    </w:p>
    <w:p w:rsidR="008A09BD" w:rsidRPr="0095142C" w:rsidRDefault="008A09BD" w:rsidP="008A09BD">
      <w:pPr>
        <w:shd w:val="clear" w:color="auto" w:fill="FFFFFF"/>
        <w:spacing w:before="19"/>
        <w:ind w:left="67" w:right="53" w:firstLine="288"/>
        <w:jc w:val="both"/>
        <w:rPr>
          <w:sz w:val="22"/>
          <w:szCs w:val="22"/>
        </w:rPr>
      </w:pPr>
      <w:r w:rsidRPr="0095142C">
        <w:rPr>
          <w:spacing w:val="-6"/>
          <w:sz w:val="22"/>
          <w:szCs w:val="22"/>
        </w:rPr>
        <w:t xml:space="preserve">Срок предъявления претензий по качеству импортной мебели </w:t>
      </w:r>
      <w:r w:rsidRPr="0095142C">
        <w:rPr>
          <w:spacing w:val="-8"/>
          <w:sz w:val="22"/>
          <w:szCs w:val="22"/>
        </w:rPr>
        <w:t xml:space="preserve">должен быть не менее тех гарантийных сроков , которые указаны в </w:t>
      </w:r>
      <w:r w:rsidRPr="0095142C">
        <w:rPr>
          <w:sz w:val="22"/>
          <w:szCs w:val="22"/>
        </w:rPr>
        <w:t>российских нормативных документах.</w:t>
      </w:r>
    </w:p>
    <w:p w:rsidR="008A09BD" w:rsidRPr="0095142C" w:rsidRDefault="008A09BD" w:rsidP="008A09BD">
      <w:pPr>
        <w:shd w:val="clear" w:color="auto" w:fill="FFFFFF"/>
        <w:ind w:left="58" w:right="72" w:firstLine="283"/>
        <w:jc w:val="both"/>
        <w:rPr>
          <w:sz w:val="22"/>
          <w:szCs w:val="22"/>
        </w:rPr>
      </w:pPr>
      <w:r w:rsidRPr="0095142C">
        <w:rPr>
          <w:spacing w:val="-7"/>
          <w:sz w:val="22"/>
          <w:szCs w:val="22"/>
        </w:rPr>
        <w:t>Устранение дефекта мебели или предмета в эти сроки произво</w:t>
      </w:r>
      <w:r w:rsidRPr="0095142C">
        <w:rPr>
          <w:spacing w:val="-7"/>
          <w:sz w:val="22"/>
          <w:szCs w:val="22"/>
        </w:rPr>
        <w:softHyphen/>
      </w:r>
      <w:r w:rsidRPr="0095142C">
        <w:rPr>
          <w:sz w:val="22"/>
          <w:szCs w:val="22"/>
        </w:rPr>
        <w:t>дится магазином бесплатно.</w:t>
      </w:r>
    </w:p>
    <w:p w:rsidR="008A09BD" w:rsidRPr="00DC0211" w:rsidRDefault="008A09BD" w:rsidP="008A09BD">
      <w:pPr>
        <w:shd w:val="clear" w:color="auto" w:fill="FFFFFF"/>
        <w:spacing w:before="250"/>
        <w:ind w:right="806"/>
        <w:rPr>
          <w:b/>
        </w:rPr>
      </w:pPr>
      <w:r>
        <w:rPr>
          <w:b/>
        </w:rPr>
        <w:t xml:space="preserve">3. </w:t>
      </w:r>
      <w:r w:rsidRPr="00DC0211">
        <w:rPr>
          <w:b/>
        </w:rPr>
        <w:t>Маркировка, упаков</w:t>
      </w:r>
      <w:r>
        <w:rPr>
          <w:b/>
        </w:rPr>
        <w:t xml:space="preserve">ка и транспортирование </w:t>
      </w:r>
      <w:r w:rsidRPr="00DC0211">
        <w:rPr>
          <w:b/>
        </w:rPr>
        <w:t xml:space="preserve"> мебели</w:t>
      </w:r>
    </w:p>
    <w:p w:rsidR="008A09BD" w:rsidRPr="00801B58" w:rsidRDefault="008A09BD" w:rsidP="008A09BD">
      <w:pPr>
        <w:shd w:val="clear" w:color="auto" w:fill="FFFFFF"/>
        <w:spacing w:before="206"/>
        <w:ind w:left="34" w:right="77" w:firstLine="269"/>
        <w:jc w:val="both"/>
        <w:rPr>
          <w:sz w:val="22"/>
          <w:szCs w:val="22"/>
        </w:rPr>
      </w:pPr>
      <w:r w:rsidRPr="00801B58">
        <w:rPr>
          <w:b/>
          <w:spacing w:val="-8"/>
          <w:sz w:val="22"/>
          <w:szCs w:val="22"/>
        </w:rPr>
        <w:t>Маркировка</w:t>
      </w:r>
      <w:r w:rsidRPr="00801B58">
        <w:rPr>
          <w:spacing w:val="-8"/>
          <w:sz w:val="22"/>
          <w:szCs w:val="22"/>
        </w:rPr>
        <w:t xml:space="preserve">. Каждое изделие мебели должно иметь маркировку </w:t>
      </w:r>
      <w:r w:rsidRPr="00801B58">
        <w:rPr>
          <w:spacing w:val="-7"/>
          <w:sz w:val="22"/>
          <w:szCs w:val="22"/>
        </w:rPr>
        <w:t>на русском и (или) другом национальном языке. Мебель маркиру</w:t>
      </w:r>
      <w:r w:rsidRPr="00801B58">
        <w:rPr>
          <w:spacing w:val="-7"/>
          <w:sz w:val="22"/>
          <w:szCs w:val="22"/>
        </w:rPr>
        <w:softHyphen/>
      </w:r>
      <w:r w:rsidRPr="00801B58">
        <w:rPr>
          <w:spacing w:val="-6"/>
          <w:sz w:val="22"/>
          <w:szCs w:val="22"/>
        </w:rPr>
        <w:t>ют несмываемой краской. Маркировка должна быть четкой и со</w:t>
      </w:r>
      <w:r w:rsidRPr="00801B58">
        <w:rPr>
          <w:spacing w:val="-6"/>
          <w:sz w:val="22"/>
          <w:szCs w:val="22"/>
        </w:rPr>
        <w:softHyphen/>
        <w:t>держать: наименование изделия; наименование страны-изготови</w:t>
      </w:r>
      <w:r w:rsidRPr="00801B58">
        <w:rPr>
          <w:spacing w:val="-6"/>
          <w:sz w:val="22"/>
          <w:szCs w:val="22"/>
        </w:rPr>
        <w:softHyphen/>
        <w:t>теля; наименование фирмы-изготовителя; юридический адрес из</w:t>
      </w:r>
      <w:r w:rsidRPr="00801B58">
        <w:rPr>
          <w:spacing w:val="-6"/>
          <w:sz w:val="22"/>
          <w:szCs w:val="22"/>
        </w:rPr>
        <w:softHyphen/>
        <w:t xml:space="preserve">готовителя и (или) продавца; индекс изделия (при наличии); дату </w:t>
      </w:r>
      <w:r w:rsidRPr="00801B58">
        <w:rPr>
          <w:spacing w:val="-7"/>
          <w:sz w:val="22"/>
          <w:szCs w:val="22"/>
        </w:rPr>
        <w:t>выпуска; обозначение настоящего стандарта; штриховой код (при наличии); товарный знак фирмы-изготовителя (при наличии); обо</w:t>
      </w:r>
      <w:r w:rsidRPr="00801B58">
        <w:rPr>
          <w:spacing w:val="-7"/>
          <w:sz w:val="22"/>
          <w:szCs w:val="22"/>
        </w:rPr>
        <w:softHyphen/>
        <w:t>значение национального знака соответствия для сертифицирован</w:t>
      </w:r>
      <w:r w:rsidRPr="00801B58">
        <w:rPr>
          <w:spacing w:val="-7"/>
          <w:sz w:val="22"/>
          <w:szCs w:val="22"/>
        </w:rPr>
        <w:softHyphen/>
      </w:r>
      <w:r w:rsidRPr="00801B58">
        <w:rPr>
          <w:sz w:val="22"/>
          <w:szCs w:val="22"/>
        </w:rPr>
        <w:t>ной продукции.</w:t>
      </w:r>
    </w:p>
    <w:p w:rsidR="008A09BD" w:rsidRPr="00801B58" w:rsidRDefault="008A09BD" w:rsidP="008A09BD">
      <w:pPr>
        <w:shd w:val="clear" w:color="auto" w:fill="FFFFFF"/>
        <w:spacing w:before="10"/>
        <w:ind w:right="120" w:firstLine="264"/>
        <w:jc w:val="both"/>
        <w:rPr>
          <w:sz w:val="22"/>
          <w:szCs w:val="22"/>
        </w:rPr>
      </w:pPr>
      <w:r w:rsidRPr="00801B58">
        <w:rPr>
          <w:spacing w:val="-8"/>
          <w:sz w:val="22"/>
          <w:szCs w:val="22"/>
        </w:rPr>
        <w:t>Изделия мебели, к которым не могут быть прикреплены бумаж</w:t>
      </w:r>
      <w:r w:rsidRPr="00801B58">
        <w:rPr>
          <w:spacing w:val="-8"/>
          <w:sz w:val="22"/>
          <w:szCs w:val="22"/>
        </w:rPr>
        <w:softHyphen/>
      </w:r>
      <w:r w:rsidRPr="00801B58">
        <w:rPr>
          <w:spacing w:val="-6"/>
          <w:sz w:val="22"/>
          <w:szCs w:val="22"/>
        </w:rPr>
        <w:t xml:space="preserve">ные ярлыки, например, диваны, кресла, должны иметь ярлыки из </w:t>
      </w:r>
      <w:r w:rsidRPr="00801B58">
        <w:rPr>
          <w:spacing w:val="-7"/>
          <w:sz w:val="22"/>
          <w:szCs w:val="22"/>
        </w:rPr>
        <w:t xml:space="preserve">ткани. Маркировка должна наноситься на нелицевой поверхности </w:t>
      </w:r>
      <w:r w:rsidRPr="00801B58">
        <w:rPr>
          <w:spacing w:val="-10"/>
          <w:sz w:val="22"/>
          <w:szCs w:val="22"/>
        </w:rPr>
        <w:t>мебельного изделия. Например, на верхний левый угол задней стен</w:t>
      </w:r>
      <w:r w:rsidRPr="00801B58">
        <w:rPr>
          <w:spacing w:val="-10"/>
          <w:sz w:val="22"/>
          <w:szCs w:val="22"/>
        </w:rPr>
        <w:softHyphen/>
      </w:r>
      <w:r w:rsidRPr="00801B58">
        <w:rPr>
          <w:spacing w:val="-8"/>
          <w:sz w:val="22"/>
          <w:szCs w:val="22"/>
        </w:rPr>
        <w:t>ки изделий, предназначенных для размещения у стен, на обратную сторону крышки столов или сидений стульев и т.д. Не допускается Нанесение маркировки на поверхность ящиков, переставных полок и других деталей, которые могут быть заменены. На изделия, вхо</w:t>
      </w:r>
      <w:r w:rsidRPr="00801B58">
        <w:rPr>
          <w:spacing w:val="-8"/>
          <w:sz w:val="22"/>
          <w:szCs w:val="22"/>
        </w:rPr>
        <w:softHyphen/>
      </w:r>
      <w:r w:rsidRPr="00801B58">
        <w:rPr>
          <w:spacing w:val="-8"/>
          <w:sz w:val="22"/>
          <w:szCs w:val="22"/>
        </w:rPr>
        <w:lastRenderedPageBreak/>
        <w:t xml:space="preserve">дящие в состав гарнитура или набора рядом с бумажным ярлыком </w:t>
      </w:r>
      <w:r>
        <w:rPr>
          <w:spacing w:val="-7"/>
          <w:sz w:val="22"/>
          <w:szCs w:val="22"/>
        </w:rPr>
        <w:t>д</w:t>
      </w:r>
      <w:r w:rsidRPr="00801B58">
        <w:rPr>
          <w:spacing w:val="-7"/>
          <w:sz w:val="22"/>
          <w:szCs w:val="22"/>
        </w:rPr>
        <w:t xml:space="preserve">олжен быть нанесен условный </w:t>
      </w:r>
      <w:r>
        <w:rPr>
          <w:spacing w:val="-7"/>
          <w:sz w:val="22"/>
          <w:szCs w:val="22"/>
        </w:rPr>
        <w:t>знак или номер, указывающий на п</w:t>
      </w:r>
      <w:r w:rsidRPr="00801B58">
        <w:rPr>
          <w:spacing w:val="-7"/>
          <w:sz w:val="22"/>
          <w:szCs w:val="22"/>
        </w:rPr>
        <w:t>ринадлежность изделия или его детали к данному гарнитуру или</w:t>
      </w:r>
      <w:r w:rsidRPr="00801B58">
        <w:rPr>
          <w:sz w:val="22"/>
          <w:szCs w:val="22"/>
        </w:rPr>
        <w:t xml:space="preserve"> </w:t>
      </w:r>
      <w:r w:rsidRPr="00801B58">
        <w:rPr>
          <w:spacing w:val="-7"/>
          <w:sz w:val="22"/>
          <w:szCs w:val="22"/>
        </w:rPr>
        <w:t>набору. Корпусная сборно-разборная мебель и комплекты универ</w:t>
      </w:r>
      <w:r w:rsidRPr="00801B58">
        <w:rPr>
          <w:spacing w:val="-7"/>
          <w:sz w:val="22"/>
          <w:szCs w:val="22"/>
        </w:rPr>
        <w:softHyphen/>
      </w:r>
      <w:r w:rsidRPr="00801B58">
        <w:rPr>
          <w:spacing w:val="-6"/>
          <w:sz w:val="22"/>
          <w:szCs w:val="22"/>
        </w:rPr>
        <w:t>сально-сборной мебели, поставляемые в разборном виде, должны сопровождаться инструкцией по сборке, схемой монтажа и комп</w:t>
      </w:r>
      <w:r w:rsidRPr="00801B58">
        <w:rPr>
          <w:spacing w:val="-6"/>
          <w:sz w:val="22"/>
          <w:szCs w:val="22"/>
        </w:rPr>
        <w:softHyphen/>
        <w:t xml:space="preserve">лектовочным документом. Допускается в инструкцию по сборке </w:t>
      </w:r>
      <w:r w:rsidRPr="00801B58">
        <w:rPr>
          <w:spacing w:val="-8"/>
          <w:sz w:val="22"/>
          <w:szCs w:val="22"/>
        </w:rPr>
        <w:t xml:space="preserve">наборов и гарнитуров мебели включать инструкцию по уходу за </w:t>
      </w:r>
      <w:r w:rsidRPr="00801B58">
        <w:rPr>
          <w:spacing w:val="-7"/>
          <w:sz w:val="22"/>
          <w:szCs w:val="22"/>
        </w:rPr>
        <w:t>мебелью. При маркировке детской мебели (столов и стульев) до</w:t>
      </w:r>
      <w:r w:rsidRPr="00801B58">
        <w:rPr>
          <w:spacing w:val="-7"/>
          <w:sz w:val="22"/>
          <w:szCs w:val="22"/>
        </w:rPr>
        <w:softHyphen/>
      </w:r>
      <w:r w:rsidRPr="00801B58">
        <w:rPr>
          <w:spacing w:val="-9"/>
          <w:sz w:val="22"/>
          <w:szCs w:val="22"/>
        </w:rPr>
        <w:t xml:space="preserve">полнительно указывается: в числителе — номер стола или ростовой </w:t>
      </w:r>
      <w:r w:rsidRPr="00801B58">
        <w:rPr>
          <w:spacing w:val="-6"/>
          <w:sz w:val="22"/>
          <w:szCs w:val="22"/>
        </w:rPr>
        <w:t>номер стула, в знаменателе — средний рост детей.</w:t>
      </w:r>
    </w:p>
    <w:p w:rsidR="008A09BD" w:rsidRPr="00801B58" w:rsidRDefault="008A09BD" w:rsidP="008A09BD">
      <w:pPr>
        <w:shd w:val="clear" w:color="auto" w:fill="FFFFFF"/>
        <w:ind w:left="96" w:right="43" w:firstLine="274"/>
        <w:jc w:val="both"/>
        <w:rPr>
          <w:sz w:val="22"/>
          <w:szCs w:val="22"/>
        </w:rPr>
      </w:pPr>
      <w:r w:rsidRPr="00801B58">
        <w:rPr>
          <w:b/>
          <w:spacing w:val="-9"/>
          <w:sz w:val="22"/>
          <w:szCs w:val="22"/>
        </w:rPr>
        <w:t xml:space="preserve">Упаковка и транспортирование. </w:t>
      </w:r>
      <w:r w:rsidRPr="00801B58">
        <w:rPr>
          <w:spacing w:val="-9"/>
          <w:sz w:val="22"/>
          <w:szCs w:val="22"/>
        </w:rPr>
        <w:t>Мебель транспортируют всеми видами транспорта в крытых транспортных средствах, а также уни</w:t>
      </w:r>
      <w:r w:rsidRPr="00801B58">
        <w:rPr>
          <w:spacing w:val="-9"/>
          <w:sz w:val="22"/>
          <w:szCs w:val="22"/>
        </w:rPr>
        <w:softHyphen/>
      </w:r>
      <w:r w:rsidRPr="00801B58">
        <w:rPr>
          <w:sz w:val="22"/>
          <w:szCs w:val="22"/>
        </w:rPr>
        <w:t>версальных контейнерах.</w:t>
      </w:r>
    </w:p>
    <w:p w:rsidR="008A09BD" w:rsidRPr="00801B58" w:rsidRDefault="008A09BD" w:rsidP="008A09BD">
      <w:pPr>
        <w:shd w:val="clear" w:color="auto" w:fill="FFFFFF"/>
        <w:ind w:left="101" w:right="29" w:firstLine="288"/>
        <w:jc w:val="both"/>
        <w:rPr>
          <w:sz w:val="22"/>
          <w:szCs w:val="22"/>
        </w:rPr>
      </w:pPr>
      <w:r w:rsidRPr="00801B58">
        <w:rPr>
          <w:spacing w:val="-7"/>
          <w:sz w:val="22"/>
          <w:szCs w:val="22"/>
        </w:rPr>
        <w:t xml:space="preserve">При транспортировании мебель должна быть упакована либо в </w:t>
      </w:r>
      <w:r w:rsidRPr="00801B58">
        <w:rPr>
          <w:spacing w:val="-9"/>
          <w:sz w:val="22"/>
          <w:szCs w:val="22"/>
        </w:rPr>
        <w:t xml:space="preserve">разовую, либо многооборотную тару, обеспечивающие сохранность </w:t>
      </w:r>
      <w:r w:rsidRPr="00801B58">
        <w:rPr>
          <w:spacing w:val="-6"/>
          <w:sz w:val="22"/>
          <w:szCs w:val="22"/>
        </w:rPr>
        <w:t>мебели от повреждений и загрязнений. По согласованию с потре</w:t>
      </w:r>
      <w:r w:rsidRPr="00801B58">
        <w:rPr>
          <w:spacing w:val="-6"/>
          <w:sz w:val="22"/>
          <w:szCs w:val="22"/>
        </w:rPr>
        <w:softHyphen/>
      </w:r>
      <w:r w:rsidRPr="00801B58">
        <w:rPr>
          <w:spacing w:val="-8"/>
          <w:sz w:val="22"/>
          <w:szCs w:val="22"/>
        </w:rPr>
        <w:t xml:space="preserve">бителем в пределах одного населенного пункта мебель допускается </w:t>
      </w:r>
      <w:r w:rsidRPr="00801B58">
        <w:rPr>
          <w:spacing w:val="-12"/>
          <w:sz w:val="22"/>
          <w:szCs w:val="22"/>
        </w:rPr>
        <w:t>перевозить открытым автотранспортом. В этом случае мебель не упа</w:t>
      </w:r>
      <w:r w:rsidRPr="00801B58">
        <w:rPr>
          <w:spacing w:val="-12"/>
          <w:sz w:val="22"/>
          <w:szCs w:val="22"/>
        </w:rPr>
        <w:softHyphen/>
      </w:r>
      <w:r w:rsidRPr="00801B58">
        <w:rPr>
          <w:spacing w:val="-5"/>
          <w:sz w:val="22"/>
          <w:szCs w:val="22"/>
        </w:rPr>
        <w:t>ковывают, а покрывают брезентом и увязывают.</w:t>
      </w:r>
    </w:p>
    <w:p w:rsidR="008A09BD" w:rsidRPr="002A2881" w:rsidRDefault="008A09BD" w:rsidP="008A09BD">
      <w:pPr>
        <w:shd w:val="clear" w:color="auto" w:fill="FFFFFF"/>
        <w:ind w:firstLine="288"/>
        <w:jc w:val="both"/>
        <w:rPr>
          <w:spacing w:val="-3"/>
          <w:sz w:val="22"/>
          <w:szCs w:val="22"/>
        </w:rPr>
      </w:pPr>
      <w:r w:rsidRPr="00801B58">
        <w:rPr>
          <w:spacing w:val="-2"/>
          <w:sz w:val="22"/>
          <w:szCs w:val="22"/>
        </w:rPr>
        <w:t>При транспортировании на дальние расстояния или с пере</w:t>
      </w:r>
      <w:r w:rsidRPr="00801B58">
        <w:rPr>
          <w:spacing w:val="-2"/>
          <w:sz w:val="22"/>
          <w:szCs w:val="22"/>
        </w:rPr>
        <w:softHyphen/>
      </w:r>
      <w:r w:rsidRPr="00801B58">
        <w:rPr>
          <w:spacing w:val="-4"/>
          <w:sz w:val="22"/>
          <w:szCs w:val="22"/>
        </w:rPr>
        <w:t>грузкой с одного вида транспорта на другой мебель, чаще в раз</w:t>
      </w:r>
      <w:r w:rsidRPr="00801B58">
        <w:rPr>
          <w:spacing w:val="-4"/>
          <w:sz w:val="22"/>
          <w:szCs w:val="22"/>
        </w:rPr>
        <w:softHyphen/>
      </w:r>
      <w:r w:rsidRPr="00801B58">
        <w:rPr>
          <w:sz w:val="22"/>
          <w:szCs w:val="22"/>
        </w:rPr>
        <w:t>борном виде, упаковывают в мягкую, водонепроницаемую бу</w:t>
      </w:r>
      <w:r w:rsidRPr="00801B58">
        <w:rPr>
          <w:spacing w:val="-3"/>
          <w:sz w:val="22"/>
          <w:szCs w:val="22"/>
        </w:rPr>
        <w:t xml:space="preserve">магу и тару только жесткой конструкции (ящики-решетки) или </w:t>
      </w:r>
      <w:r w:rsidRPr="00801B58">
        <w:rPr>
          <w:spacing w:val="-4"/>
          <w:sz w:val="22"/>
          <w:szCs w:val="22"/>
        </w:rPr>
        <w:t xml:space="preserve">картонную тару (пакеты). Для защиты мебели от механических </w:t>
      </w:r>
      <w:r w:rsidRPr="00801B58">
        <w:rPr>
          <w:spacing w:val="-3"/>
          <w:sz w:val="22"/>
          <w:szCs w:val="22"/>
        </w:rPr>
        <w:t xml:space="preserve">повреждений в местах соприкосновения изделий мебели друг с </w:t>
      </w:r>
      <w:r w:rsidRPr="00801B58">
        <w:rPr>
          <w:spacing w:val="-4"/>
          <w:sz w:val="22"/>
          <w:szCs w:val="22"/>
        </w:rPr>
        <w:t>другом, с кузовом транспортного средства, с тарой жесткой кон</w:t>
      </w:r>
      <w:r w:rsidRPr="00801B58">
        <w:rPr>
          <w:spacing w:val="-4"/>
          <w:sz w:val="22"/>
          <w:szCs w:val="22"/>
        </w:rPr>
        <w:softHyphen/>
      </w:r>
      <w:r w:rsidRPr="00801B58">
        <w:rPr>
          <w:spacing w:val="-3"/>
          <w:sz w:val="22"/>
          <w:szCs w:val="22"/>
        </w:rPr>
        <w:t>струкции должны применяться мягкие вспомогательные упако</w:t>
      </w:r>
      <w:r w:rsidRPr="00801B58">
        <w:rPr>
          <w:spacing w:val="-3"/>
          <w:sz w:val="22"/>
          <w:szCs w:val="22"/>
        </w:rPr>
        <w:softHyphen/>
      </w:r>
      <w:r w:rsidRPr="00801B58">
        <w:rPr>
          <w:spacing w:val="-4"/>
          <w:sz w:val="22"/>
          <w:szCs w:val="22"/>
        </w:rPr>
        <w:t>вочные средства. Двери и ящики мебели для предотвращения от</w:t>
      </w:r>
      <w:r w:rsidRPr="00801B58">
        <w:rPr>
          <w:spacing w:val="-4"/>
          <w:sz w:val="22"/>
          <w:szCs w:val="22"/>
        </w:rPr>
        <w:softHyphen/>
      </w:r>
      <w:r w:rsidRPr="00801B58">
        <w:rPr>
          <w:spacing w:val="-3"/>
          <w:sz w:val="22"/>
          <w:szCs w:val="22"/>
        </w:rPr>
        <w:t>крывания и выдвижения при транспортирования должны быть заперты на замок или, при отсутствии замков, закреплены сред</w:t>
      </w:r>
      <w:r w:rsidRPr="00801B58">
        <w:rPr>
          <w:spacing w:val="-3"/>
          <w:sz w:val="22"/>
          <w:szCs w:val="22"/>
        </w:rPr>
        <w:softHyphen/>
      </w:r>
      <w:r w:rsidRPr="00801B58">
        <w:rPr>
          <w:spacing w:val="-5"/>
          <w:sz w:val="22"/>
          <w:szCs w:val="22"/>
        </w:rPr>
        <w:t>ствами, исключающими повреждение мебели. Вся съёмная фур</w:t>
      </w:r>
      <w:r w:rsidRPr="00801B58">
        <w:rPr>
          <w:spacing w:val="-4"/>
          <w:sz w:val="22"/>
          <w:szCs w:val="22"/>
        </w:rPr>
        <w:t xml:space="preserve">нитура и комплектующие изделия упаковываются в заклеенные </w:t>
      </w:r>
      <w:r w:rsidRPr="00801B58">
        <w:rPr>
          <w:sz w:val="22"/>
          <w:szCs w:val="22"/>
        </w:rPr>
        <w:t xml:space="preserve">(защитные) пакет или коробку, которые укладываются в один </w:t>
      </w:r>
      <w:r w:rsidRPr="00801B58">
        <w:rPr>
          <w:spacing w:val="-3"/>
          <w:sz w:val="22"/>
          <w:szCs w:val="22"/>
        </w:rPr>
        <w:t xml:space="preserve">из ящиков или прикрепляются к одной из деталей мебели. На </w:t>
      </w:r>
      <w:r w:rsidRPr="00801B58">
        <w:rPr>
          <w:spacing w:val="-4"/>
          <w:sz w:val="22"/>
          <w:szCs w:val="22"/>
        </w:rPr>
        <w:t>упаковку мебели со стеклами и зеркалами должны быть нанесе</w:t>
      </w:r>
      <w:r w:rsidRPr="00801B58">
        <w:rPr>
          <w:spacing w:val="-4"/>
          <w:sz w:val="22"/>
          <w:szCs w:val="22"/>
        </w:rPr>
        <w:softHyphen/>
      </w:r>
      <w:r w:rsidRPr="00801B58">
        <w:rPr>
          <w:spacing w:val="-2"/>
          <w:sz w:val="22"/>
          <w:szCs w:val="22"/>
        </w:rPr>
        <w:t>ны транспортная маркировка и манипуляционные знаки, имею</w:t>
      </w:r>
      <w:r w:rsidRPr="00801B58">
        <w:rPr>
          <w:spacing w:val="-2"/>
          <w:sz w:val="22"/>
          <w:szCs w:val="22"/>
        </w:rPr>
        <w:softHyphen/>
      </w:r>
      <w:r w:rsidRPr="00801B58">
        <w:rPr>
          <w:spacing w:val="-6"/>
          <w:sz w:val="22"/>
          <w:szCs w:val="22"/>
        </w:rPr>
        <w:t>щие значение: «Осторожно — хрупкое», «Верх», «Беречь от вла</w:t>
      </w:r>
      <w:r w:rsidRPr="00801B58">
        <w:rPr>
          <w:spacing w:val="-6"/>
          <w:sz w:val="22"/>
          <w:szCs w:val="22"/>
        </w:rPr>
        <w:softHyphen/>
        <w:t>ги».</w:t>
      </w:r>
      <w:r>
        <w:rPr>
          <w:spacing w:val="-6"/>
          <w:sz w:val="22"/>
          <w:szCs w:val="22"/>
        </w:rPr>
        <w:t xml:space="preserve"> </w:t>
      </w:r>
      <w:r w:rsidRPr="00801B58">
        <w:rPr>
          <w:spacing w:val="-6"/>
          <w:sz w:val="22"/>
          <w:szCs w:val="22"/>
        </w:rPr>
        <w:t>К упаковке мебели для сидения и лежания</w:t>
      </w:r>
      <w:r>
        <w:rPr>
          <w:spacing w:val="-3"/>
          <w:sz w:val="22"/>
          <w:szCs w:val="22"/>
        </w:rPr>
        <w:t xml:space="preserve"> </w:t>
      </w:r>
      <w:r w:rsidRPr="00801B58">
        <w:rPr>
          <w:spacing w:val="-6"/>
          <w:sz w:val="22"/>
          <w:szCs w:val="22"/>
        </w:rPr>
        <w:t>должны быть при</w:t>
      </w:r>
      <w:r w:rsidRPr="00801B58">
        <w:rPr>
          <w:spacing w:val="-6"/>
          <w:sz w:val="22"/>
          <w:szCs w:val="22"/>
        </w:rPr>
        <w:softHyphen/>
      </w:r>
      <w:r w:rsidRPr="00801B58">
        <w:rPr>
          <w:spacing w:val="-11"/>
          <w:sz w:val="22"/>
          <w:szCs w:val="22"/>
        </w:rPr>
        <w:t xml:space="preserve">креплен образец декоративной обивочной ткани. В случае отсутствия </w:t>
      </w:r>
      <w:r w:rsidRPr="00801B58">
        <w:rPr>
          <w:spacing w:val="-6"/>
          <w:sz w:val="22"/>
          <w:szCs w:val="22"/>
        </w:rPr>
        <w:t xml:space="preserve">упаковки или применения прозрачной (полиэтиленовой) упаковки </w:t>
      </w:r>
      <w:r w:rsidRPr="00801B58">
        <w:rPr>
          <w:spacing w:val="-5"/>
          <w:sz w:val="22"/>
          <w:szCs w:val="22"/>
        </w:rPr>
        <w:t>образец ткани прикрепляется</w:t>
      </w:r>
      <w:r>
        <w:rPr>
          <w:spacing w:val="-5"/>
          <w:sz w:val="22"/>
          <w:szCs w:val="22"/>
        </w:rPr>
        <w:t xml:space="preserve"> к изделию. Во время погрузки, </w:t>
      </w:r>
      <w:r w:rsidRPr="00801B58">
        <w:rPr>
          <w:spacing w:val="-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раз</w:t>
      </w:r>
      <w:r w:rsidRPr="00801B58">
        <w:rPr>
          <w:spacing w:val="-6"/>
          <w:sz w:val="22"/>
          <w:szCs w:val="22"/>
        </w:rPr>
        <w:t xml:space="preserve">грузки и транспортирования мебель необходимо предохранять от </w:t>
      </w:r>
      <w:r w:rsidRPr="00801B58">
        <w:rPr>
          <w:sz w:val="22"/>
          <w:szCs w:val="22"/>
        </w:rPr>
        <w:t>ударов, толчков, увлажнения и загрязнения.</w:t>
      </w:r>
    </w:p>
    <w:p w:rsidR="008A09BD" w:rsidRPr="00801B58" w:rsidRDefault="008A09BD" w:rsidP="008A09BD">
      <w:pPr>
        <w:shd w:val="clear" w:color="auto" w:fill="FFFFFF"/>
        <w:spacing w:before="5"/>
        <w:ind w:right="43" w:firstLine="360"/>
        <w:jc w:val="both"/>
        <w:rPr>
          <w:sz w:val="22"/>
          <w:szCs w:val="22"/>
        </w:rPr>
      </w:pPr>
    </w:p>
    <w:p w:rsidR="008A09BD" w:rsidRPr="00AD689F" w:rsidRDefault="00AD689F" w:rsidP="00D47E7E">
      <w:pPr>
        <w:jc w:val="both"/>
        <w:rPr>
          <w:i/>
          <w:color w:val="FF0000"/>
        </w:rPr>
      </w:pPr>
      <w:r>
        <w:rPr>
          <w:i/>
          <w:color w:val="008000"/>
        </w:rPr>
        <w:t xml:space="preserve">12* </w:t>
      </w:r>
      <w:r>
        <w:rPr>
          <w:i/>
          <w:color w:val="FF0000"/>
        </w:rPr>
        <w:t>Задание: В этом задании я должна была бы отправить вас в мебельный магазин и выполнить там небольшую практическую работу. Но так как рекомендуется постараться не посещать места массового скопления людей, то задание урежу: у всех  дома есть диван (если нет дома, то есть у соседей или друзей</w:t>
      </w:r>
      <w:r w:rsidR="00C41BBB">
        <w:rPr>
          <w:i/>
          <w:color w:val="FF0000"/>
        </w:rPr>
        <w:t xml:space="preserve">). </w:t>
      </w:r>
      <w:r>
        <w:rPr>
          <w:i/>
          <w:color w:val="FF0000"/>
        </w:rPr>
        <w:t>Сфотографируйте мне диван в сложенном и разложенном виде и напишите мне, какой механизм раскладывания именно у этого дивана.</w:t>
      </w:r>
    </w:p>
    <w:sectPr w:rsidR="008A09BD" w:rsidRPr="00AD689F" w:rsidSect="008A09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09BD"/>
    <w:rsid w:val="002126EA"/>
    <w:rsid w:val="00887693"/>
    <w:rsid w:val="008A09BD"/>
    <w:rsid w:val="00902379"/>
    <w:rsid w:val="009D21E3"/>
    <w:rsid w:val="00AD689F"/>
    <w:rsid w:val="00C41BBB"/>
    <w:rsid w:val="00D47E7E"/>
    <w:rsid w:val="00F0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A0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im3-tub-ru.yandex.net/i?id=212463441-02-72&amp;n=21" TargetMode="External"/><Relationship Id="rId21" Type="http://schemas.openxmlformats.org/officeDocument/2006/relationships/image" Target="media/image9.jpeg"/><Relationship Id="rId42" Type="http://schemas.openxmlformats.org/officeDocument/2006/relationships/image" Target="http://im3-tub-ru.yandex.net/i?id=501226135-65-72&amp;n=21" TargetMode="External"/><Relationship Id="rId47" Type="http://schemas.openxmlformats.org/officeDocument/2006/relationships/image" Target="media/image22.jpeg"/><Relationship Id="rId63" Type="http://schemas.openxmlformats.org/officeDocument/2006/relationships/image" Target="media/image30.jpeg"/><Relationship Id="rId68" Type="http://schemas.openxmlformats.org/officeDocument/2006/relationships/image" Target="http://im4-tub-ru.yandex.net/i?id=420005876-65-72&amp;n=21" TargetMode="External"/><Relationship Id="rId84" Type="http://schemas.openxmlformats.org/officeDocument/2006/relationships/image" Target="http://im0-tub-ru.yandex.net/i?id=59422255-69-72&amp;n=21" TargetMode="External"/><Relationship Id="rId89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image" Target="http://im3-tub-ru.yandex.net/i?id=502972915-58-72&amp;n=21" TargetMode="External"/><Relationship Id="rId2" Type="http://schemas.openxmlformats.org/officeDocument/2006/relationships/styles" Target="styles.xml"/><Relationship Id="rId16" Type="http://schemas.openxmlformats.org/officeDocument/2006/relationships/image" Target="http://im0-tub-ru.yandex.net/i?id=36524491-38-72&amp;n=21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image" Target="http://im7-tub-ru.yandex.net/i?id=689713862-10-72&amp;n=21" TargetMode="External"/><Relationship Id="rId32" Type="http://schemas.openxmlformats.org/officeDocument/2006/relationships/image" Target="http://im0-tub-ru.yandex.net/i?id=48395317-12-72&amp;n=21" TargetMode="External"/><Relationship Id="rId37" Type="http://schemas.openxmlformats.org/officeDocument/2006/relationships/image" Target="media/image17.jpeg"/><Relationship Id="rId40" Type="http://schemas.openxmlformats.org/officeDocument/2006/relationships/image" Target="http://im4-tub-ru.yandex.net/i?id=91335649-37-72&amp;n=2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http://im6-tub-ru.yandex.net/i?id=399743051-55-72&amp;n=21" TargetMode="External"/><Relationship Id="rId66" Type="http://schemas.openxmlformats.org/officeDocument/2006/relationships/image" Target="http://im8-tub-ru.yandex.net/i?id=537905545-10-72&amp;n=21" TargetMode="External"/><Relationship Id="rId74" Type="http://schemas.openxmlformats.org/officeDocument/2006/relationships/image" Target="http://im7-tub-ru.yandex.net/i?id=456635175-01-72&amp;n=21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102" Type="http://schemas.openxmlformats.org/officeDocument/2006/relationships/image" Target="http://im7-tub-ru.yandex.net/i?id=495853810-34-72&amp;n=21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image" Target="http://im7-tub-ru.yandex.net/i?id=232296152-26-72&amp;n=21" TargetMode="External"/><Relationship Id="rId90" Type="http://schemas.openxmlformats.org/officeDocument/2006/relationships/image" Target="http://im6-tub-ru.yandex.net/i?id=325963797-54-72&amp;n=21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image" Target="http://im0-tub-ru.yandex.net/i?id=29574464-21-72&amp;n=21" TargetMode="External"/><Relationship Id="rId22" Type="http://schemas.openxmlformats.org/officeDocument/2006/relationships/image" Target="http://im8-tub-ru.yandex.net/i?id=346136190-67-72&amp;n=21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im6-tub-ru.yandex.net/i?id=226139046-00-72&amp;n=2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http://im6-tub-ru.yandex.net/i?id=395671537-70-72&amp;n=21" TargetMode="External"/><Relationship Id="rId56" Type="http://schemas.openxmlformats.org/officeDocument/2006/relationships/image" Target="http://im0-tub-ru.yandex.net/i?id=261110430-45-72&amp;n=21" TargetMode="External"/><Relationship Id="rId64" Type="http://schemas.openxmlformats.org/officeDocument/2006/relationships/image" Target="http://im7-tub-ru.yandex.net/i?id=440796611-02-72&amp;n=21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image" Target="http://im4-tub-ru.yandex.net/i?id=124890823-42-72&amp;n=21" TargetMode="External"/><Relationship Id="rId8" Type="http://schemas.openxmlformats.org/officeDocument/2006/relationships/image" Target="http://im7-tub-ru.yandex.net/i?id=150783007-26-72&amp;n=21" TargetMode="External"/><Relationship Id="rId51" Type="http://schemas.openxmlformats.org/officeDocument/2006/relationships/image" Target="media/image24.jpeg"/><Relationship Id="rId72" Type="http://schemas.openxmlformats.org/officeDocument/2006/relationships/image" Target="http://im2-tub-ru.yandex.net/i?id=368113823-68-72&amp;n=21" TargetMode="External"/><Relationship Id="rId80" Type="http://schemas.openxmlformats.org/officeDocument/2006/relationships/image" Target="http://im2-tub-ru.yandex.net/i?id=53927320-29-72&amp;n=21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image" Target="http://im3-tub-ru.yandex.net/i?id=444803425-24-72&amp;n=21" TargetMode="External"/><Relationship Id="rId3" Type="http://schemas.openxmlformats.org/officeDocument/2006/relationships/settings" Target="settings.xml"/><Relationship Id="rId12" Type="http://schemas.openxmlformats.org/officeDocument/2006/relationships/image" Target="http://im7-tub-ru.yandex.net/i?id=96919824-34-72&amp;n=2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im0-tub-ru.yandex.net/i?id=303602338-02-72&amp;n=21" TargetMode="External"/><Relationship Id="rId46" Type="http://schemas.openxmlformats.org/officeDocument/2006/relationships/image" Target="http://im0-tub-ru.yandex.net/i?id=2928660-59-72&amp;n=21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103" Type="http://schemas.openxmlformats.org/officeDocument/2006/relationships/fontTable" Target="fontTable.xml"/><Relationship Id="rId20" Type="http://schemas.openxmlformats.org/officeDocument/2006/relationships/image" Target="http://im7-tub-ru.yandex.net/i?id=320236505-02-72&amp;n=21" TargetMode="External"/><Relationship Id="rId41" Type="http://schemas.openxmlformats.org/officeDocument/2006/relationships/image" Target="media/image19.jpeg"/><Relationship Id="rId54" Type="http://schemas.openxmlformats.org/officeDocument/2006/relationships/image" Target="http://im3-tub-ru.yandex.net/i?id=60452661-16-72&amp;n=21" TargetMode="External"/><Relationship Id="rId62" Type="http://schemas.openxmlformats.org/officeDocument/2006/relationships/image" Target="http://im5-tub-ru.yandex.net/i?id=56031094-45-72&amp;n=21" TargetMode="External"/><Relationship Id="rId70" Type="http://schemas.openxmlformats.org/officeDocument/2006/relationships/image" Target="http://im6-tub-ru.yandex.net/i?id=37473332-68-72&amp;n=21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image" Target="http://im4-tub-ru.yandex.net/i?id=264337174-42-72&amp;n=21" TargetMode="External"/><Relationship Id="rId91" Type="http://schemas.openxmlformats.org/officeDocument/2006/relationships/image" Target="media/image44.jpeg"/><Relationship Id="rId96" Type="http://schemas.openxmlformats.org/officeDocument/2006/relationships/image" Target="http://im5-tub-ru.yandex.net/i?id=310889076-47-72&amp;n=21" TargetMode="External"/><Relationship Id="rId1" Type="http://schemas.openxmlformats.org/officeDocument/2006/relationships/numbering" Target="numbering.xml"/><Relationship Id="rId6" Type="http://schemas.openxmlformats.org/officeDocument/2006/relationships/image" Target="http://im3-tub-ru.yandex.net/i?id=61141968-00-72&amp;n=21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im8-tub-ru.yandex.net/i?id=303214122-09-72&amp;n=21" TargetMode="External"/><Relationship Id="rId36" Type="http://schemas.openxmlformats.org/officeDocument/2006/relationships/image" Target="http://im4-tub-ru.yandex.net/i?id=340630843-54-72&amp;n=21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image" Target="http://im8-tub-ru.yandex.net/i?id=457615922-49-72&amp;n=21" TargetMode="External"/><Relationship Id="rId31" Type="http://schemas.openxmlformats.org/officeDocument/2006/relationships/image" Target="media/image14.jpeg"/><Relationship Id="rId44" Type="http://schemas.openxmlformats.org/officeDocument/2006/relationships/image" Target="http://im3-tub-ru.yandex.net/i?id=216532157-01-72&amp;n=21" TargetMode="External"/><Relationship Id="rId52" Type="http://schemas.openxmlformats.org/officeDocument/2006/relationships/image" Target="http://im3-tub-ru.yandex.net/i?id=224271724-61-72&amp;n=21" TargetMode="External"/><Relationship Id="rId60" Type="http://schemas.openxmlformats.org/officeDocument/2006/relationships/image" Target="http://im3-tub-ru.yandex.net/i?id=264866307-49-72&amp;n=21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image" Target="http://im4-tub-ru.yandex.net/i?id=9661426-21-72&amp;n=21" TargetMode="External"/><Relationship Id="rId81" Type="http://schemas.openxmlformats.org/officeDocument/2006/relationships/image" Target="media/image39.jpeg"/><Relationship Id="rId86" Type="http://schemas.openxmlformats.org/officeDocument/2006/relationships/image" Target="http://im8-tub-ru.yandex.net/i?id=235152829-30-72&amp;n=21" TargetMode="External"/><Relationship Id="rId94" Type="http://schemas.openxmlformats.org/officeDocument/2006/relationships/image" Target="http://im6-tub-ru.yandex.net/i?id=89946702-53-72&amp;n=21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http://im7-tub-ru.yandex.net/i?id=36213982-69-72&amp;n=21" TargetMode="External"/><Relationship Id="rId39" Type="http://schemas.openxmlformats.org/officeDocument/2006/relationships/image" Target="media/image18.jpeg"/><Relationship Id="rId34" Type="http://schemas.openxmlformats.org/officeDocument/2006/relationships/image" Target="http://im0-tub-ru.yandex.net/i?id=267562592-06-72&amp;n=21" TargetMode="External"/><Relationship Id="rId50" Type="http://schemas.openxmlformats.org/officeDocument/2006/relationships/image" Target="http://im3-tub-ru.yandex.net/i?id=367946367-01-72&amp;n=21" TargetMode="External"/><Relationship Id="rId55" Type="http://schemas.openxmlformats.org/officeDocument/2006/relationships/image" Target="media/image26.jpeg"/><Relationship Id="rId76" Type="http://schemas.openxmlformats.org/officeDocument/2006/relationships/image" Target="http://im0-tub-ru.yandex.net/i?id=25615489-47-72&amp;n=21" TargetMode="External"/><Relationship Id="rId97" Type="http://schemas.openxmlformats.org/officeDocument/2006/relationships/image" Target="media/image47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21814</CharactersWithSpaces>
  <SharedDoc>false</SharedDoc>
  <HLinks>
    <vt:vector size="294" baseType="variant">
      <vt:variant>
        <vt:i4>6750311</vt:i4>
      </vt:variant>
      <vt:variant>
        <vt:i4>-1</vt:i4>
      </vt:variant>
      <vt:variant>
        <vt:i4>1026</vt:i4>
      </vt:variant>
      <vt:variant>
        <vt:i4>1</vt:i4>
      </vt:variant>
      <vt:variant>
        <vt:lpwstr>http://im8-tub-ru.yandex.net/i?id=457615922-49-72&amp;n=21</vt:lpwstr>
      </vt:variant>
      <vt:variant>
        <vt:lpwstr/>
      </vt:variant>
      <vt:variant>
        <vt:i4>1966103</vt:i4>
      </vt:variant>
      <vt:variant>
        <vt:i4>-1</vt:i4>
      </vt:variant>
      <vt:variant>
        <vt:i4>1027</vt:i4>
      </vt:variant>
      <vt:variant>
        <vt:i4>1</vt:i4>
      </vt:variant>
      <vt:variant>
        <vt:lpwstr>http://im7-tub-ru.yandex.net/i?id=96919824-34-72&amp;n=21</vt:lpwstr>
      </vt:variant>
      <vt:variant>
        <vt:lpwstr/>
      </vt:variant>
      <vt:variant>
        <vt:i4>6422630</vt:i4>
      </vt:variant>
      <vt:variant>
        <vt:i4>-1</vt:i4>
      </vt:variant>
      <vt:variant>
        <vt:i4>1028</vt:i4>
      </vt:variant>
      <vt:variant>
        <vt:i4>1</vt:i4>
      </vt:variant>
      <vt:variant>
        <vt:lpwstr>http://im7-tub-ru.yandex.net/i?id=150783007-26-72&amp;n=21</vt:lpwstr>
      </vt:variant>
      <vt:variant>
        <vt:lpwstr/>
      </vt:variant>
      <vt:variant>
        <vt:i4>1441816</vt:i4>
      </vt:variant>
      <vt:variant>
        <vt:i4>-1</vt:i4>
      </vt:variant>
      <vt:variant>
        <vt:i4>1029</vt:i4>
      </vt:variant>
      <vt:variant>
        <vt:i4>1</vt:i4>
      </vt:variant>
      <vt:variant>
        <vt:lpwstr>http://im3-tub-ru.yandex.net/i?id=61141968-00-72&amp;n=21</vt:lpwstr>
      </vt:variant>
      <vt:variant>
        <vt:lpwstr/>
      </vt:variant>
      <vt:variant>
        <vt:i4>1835035</vt:i4>
      </vt:variant>
      <vt:variant>
        <vt:i4>-1</vt:i4>
      </vt:variant>
      <vt:variant>
        <vt:i4>1031</vt:i4>
      </vt:variant>
      <vt:variant>
        <vt:i4>1</vt:i4>
      </vt:variant>
      <vt:variant>
        <vt:lpwstr>http://im7-tub-ru.yandex.net/i?id=36213982-69-72&amp;n=21</vt:lpwstr>
      </vt:variant>
      <vt:variant>
        <vt:lpwstr/>
      </vt:variant>
      <vt:variant>
        <vt:i4>6357098</vt:i4>
      </vt:variant>
      <vt:variant>
        <vt:i4>-1</vt:i4>
      </vt:variant>
      <vt:variant>
        <vt:i4>1032</vt:i4>
      </vt:variant>
      <vt:variant>
        <vt:i4>1</vt:i4>
      </vt:variant>
      <vt:variant>
        <vt:lpwstr>http://im7-tub-ru.yandex.net/i?id=320236505-02-72&amp;n=21</vt:lpwstr>
      </vt:variant>
      <vt:variant>
        <vt:lpwstr/>
      </vt:variant>
      <vt:variant>
        <vt:i4>1245211</vt:i4>
      </vt:variant>
      <vt:variant>
        <vt:i4>-1</vt:i4>
      </vt:variant>
      <vt:variant>
        <vt:i4>1037</vt:i4>
      </vt:variant>
      <vt:variant>
        <vt:i4>1</vt:i4>
      </vt:variant>
      <vt:variant>
        <vt:lpwstr>http://im0-tub-ru.yandex.net/i?id=36524491-38-72&amp;n=21</vt:lpwstr>
      </vt:variant>
      <vt:variant>
        <vt:lpwstr/>
      </vt:variant>
      <vt:variant>
        <vt:i4>1900572</vt:i4>
      </vt:variant>
      <vt:variant>
        <vt:i4>-1</vt:i4>
      </vt:variant>
      <vt:variant>
        <vt:i4>1038</vt:i4>
      </vt:variant>
      <vt:variant>
        <vt:i4>1</vt:i4>
      </vt:variant>
      <vt:variant>
        <vt:lpwstr>http://im0-tub-ru.yandex.net/i?id=29574464-21-72&amp;n=21</vt:lpwstr>
      </vt:variant>
      <vt:variant>
        <vt:lpwstr/>
      </vt:variant>
      <vt:variant>
        <vt:i4>7274607</vt:i4>
      </vt:variant>
      <vt:variant>
        <vt:i4>-1</vt:i4>
      </vt:variant>
      <vt:variant>
        <vt:i4>1042</vt:i4>
      </vt:variant>
      <vt:variant>
        <vt:i4>1</vt:i4>
      </vt:variant>
      <vt:variant>
        <vt:lpwstr>http://im7-tub-ru.yandex.net/i?id=689713862-10-72&amp;n=21</vt:lpwstr>
      </vt:variant>
      <vt:variant>
        <vt:lpwstr/>
      </vt:variant>
      <vt:variant>
        <vt:i4>6357097</vt:i4>
      </vt:variant>
      <vt:variant>
        <vt:i4>-1</vt:i4>
      </vt:variant>
      <vt:variant>
        <vt:i4>1044</vt:i4>
      </vt:variant>
      <vt:variant>
        <vt:i4>1</vt:i4>
      </vt:variant>
      <vt:variant>
        <vt:lpwstr>http://im3-tub-ru.yandex.net/i?id=212463441-02-72&amp;n=21</vt:lpwstr>
      </vt:variant>
      <vt:variant>
        <vt:lpwstr/>
      </vt:variant>
      <vt:variant>
        <vt:i4>6750315</vt:i4>
      </vt:variant>
      <vt:variant>
        <vt:i4>-1</vt:i4>
      </vt:variant>
      <vt:variant>
        <vt:i4>1045</vt:i4>
      </vt:variant>
      <vt:variant>
        <vt:i4>1</vt:i4>
      </vt:variant>
      <vt:variant>
        <vt:lpwstr>http://im8-tub-ru.yandex.net/i?id=346136190-67-72&amp;n=21</vt:lpwstr>
      </vt:variant>
      <vt:variant>
        <vt:lpwstr/>
      </vt:variant>
      <vt:variant>
        <vt:i4>6750312</vt:i4>
      </vt:variant>
      <vt:variant>
        <vt:i4>-1</vt:i4>
      </vt:variant>
      <vt:variant>
        <vt:i4>1046</vt:i4>
      </vt:variant>
      <vt:variant>
        <vt:i4>1</vt:i4>
      </vt:variant>
      <vt:variant>
        <vt:lpwstr>http://im8-tub-ru.yandex.net/i?id=303214122-09-72&amp;n=21</vt:lpwstr>
      </vt:variant>
      <vt:variant>
        <vt:lpwstr/>
      </vt:variant>
      <vt:variant>
        <vt:i4>7077998</vt:i4>
      </vt:variant>
      <vt:variant>
        <vt:i4>-1</vt:i4>
      </vt:variant>
      <vt:variant>
        <vt:i4>1048</vt:i4>
      </vt:variant>
      <vt:variant>
        <vt:i4>1</vt:i4>
      </vt:variant>
      <vt:variant>
        <vt:lpwstr>http://im0-tub-ru.yandex.net/i?id=267562592-06-72&amp;n=21</vt:lpwstr>
      </vt:variant>
      <vt:variant>
        <vt:lpwstr/>
      </vt:variant>
      <vt:variant>
        <vt:i4>6553700</vt:i4>
      </vt:variant>
      <vt:variant>
        <vt:i4>-1</vt:i4>
      </vt:variant>
      <vt:variant>
        <vt:i4>1049</vt:i4>
      </vt:variant>
      <vt:variant>
        <vt:i4>1</vt:i4>
      </vt:variant>
      <vt:variant>
        <vt:lpwstr>http://im4-tub-ru.yandex.net/i?id=340630843-54-72&amp;n=21</vt:lpwstr>
      </vt:variant>
      <vt:variant>
        <vt:lpwstr/>
      </vt:variant>
      <vt:variant>
        <vt:i4>6946923</vt:i4>
      </vt:variant>
      <vt:variant>
        <vt:i4>-1</vt:i4>
      </vt:variant>
      <vt:variant>
        <vt:i4>1050</vt:i4>
      </vt:variant>
      <vt:variant>
        <vt:i4>1</vt:i4>
      </vt:variant>
      <vt:variant>
        <vt:lpwstr>http://im6-tub-ru.yandex.net/i?id=226139046-00-72&amp;n=21</vt:lpwstr>
      </vt:variant>
      <vt:variant>
        <vt:lpwstr/>
      </vt:variant>
      <vt:variant>
        <vt:i4>1376281</vt:i4>
      </vt:variant>
      <vt:variant>
        <vt:i4>-1</vt:i4>
      </vt:variant>
      <vt:variant>
        <vt:i4>1051</vt:i4>
      </vt:variant>
      <vt:variant>
        <vt:i4>1</vt:i4>
      </vt:variant>
      <vt:variant>
        <vt:lpwstr>http://im0-tub-ru.yandex.net/i?id=48395317-12-72&amp;n=21</vt:lpwstr>
      </vt:variant>
      <vt:variant>
        <vt:lpwstr/>
      </vt:variant>
      <vt:variant>
        <vt:i4>6488174</vt:i4>
      </vt:variant>
      <vt:variant>
        <vt:i4>-1</vt:i4>
      </vt:variant>
      <vt:variant>
        <vt:i4>1053</vt:i4>
      </vt:variant>
      <vt:variant>
        <vt:i4>1</vt:i4>
      </vt:variant>
      <vt:variant>
        <vt:lpwstr>http://im3-tub-ru.yandex.net/i?id=501226135-65-72&amp;n=21</vt:lpwstr>
      </vt:variant>
      <vt:variant>
        <vt:lpwstr/>
      </vt:variant>
      <vt:variant>
        <vt:i4>1769492</vt:i4>
      </vt:variant>
      <vt:variant>
        <vt:i4>-1</vt:i4>
      </vt:variant>
      <vt:variant>
        <vt:i4>1054</vt:i4>
      </vt:variant>
      <vt:variant>
        <vt:i4>1</vt:i4>
      </vt:variant>
      <vt:variant>
        <vt:lpwstr>http://im4-tub-ru.yandex.net/i?id=91335649-37-72&amp;n=21</vt:lpwstr>
      </vt:variant>
      <vt:variant>
        <vt:lpwstr/>
      </vt:variant>
      <vt:variant>
        <vt:i4>6750305</vt:i4>
      </vt:variant>
      <vt:variant>
        <vt:i4>-1</vt:i4>
      </vt:variant>
      <vt:variant>
        <vt:i4>1057</vt:i4>
      </vt:variant>
      <vt:variant>
        <vt:i4>1</vt:i4>
      </vt:variant>
      <vt:variant>
        <vt:lpwstr>http://im0-tub-ru.yandex.net/i?id=303602338-02-72&amp;n=21</vt:lpwstr>
      </vt:variant>
      <vt:variant>
        <vt:lpwstr/>
      </vt:variant>
      <vt:variant>
        <vt:i4>6881376</vt:i4>
      </vt:variant>
      <vt:variant>
        <vt:i4>-1</vt:i4>
      </vt:variant>
      <vt:variant>
        <vt:i4>1059</vt:i4>
      </vt:variant>
      <vt:variant>
        <vt:i4>1</vt:i4>
      </vt:variant>
      <vt:variant>
        <vt:lpwstr>http://im6-tub-ru.yandex.net/i?id=399743051-55-72&amp;n=21</vt:lpwstr>
      </vt:variant>
      <vt:variant>
        <vt:lpwstr/>
      </vt:variant>
      <vt:variant>
        <vt:i4>1114128</vt:i4>
      </vt:variant>
      <vt:variant>
        <vt:i4>-1</vt:i4>
      </vt:variant>
      <vt:variant>
        <vt:i4>1060</vt:i4>
      </vt:variant>
      <vt:variant>
        <vt:i4>1</vt:i4>
      </vt:variant>
      <vt:variant>
        <vt:lpwstr>http://im5-tub-ru.yandex.net/i?id=56031094-45-72&amp;n=21</vt:lpwstr>
      </vt:variant>
      <vt:variant>
        <vt:lpwstr/>
      </vt:variant>
      <vt:variant>
        <vt:i4>6488160</vt:i4>
      </vt:variant>
      <vt:variant>
        <vt:i4>-1</vt:i4>
      </vt:variant>
      <vt:variant>
        <vt:i4>1061</vt:i4>
      </vt:variant>
      <vt:variant>
        <vt:i4>1</vt:i4>
      </vt:variant>
      <vt:variant>
        <vt:lpwstr>http://im7-tub-ru.yandex.net/i?id=440796611-02-72&amp;n=21</vt:lpwstr>
      </vt:variant>
      <vt:variant>
        <vt:lpwstr/>
      </vt:variant>
      <vt:variant>
        <vt:i4>6291562</vt:i4>
      </vt:variant>
      <vt:variant>
        <vt:i4>-1</vt:i4>
      </vt:variant>
      <vt:variant>
        <vt:i4>1062</vt:i4>
      </vt:variant>
      <vt:variant>
        <vt:i4>1</vt:i4>
      </vt:variant>
      <vt:variant>
        <vt:lpwstr>http://im3-tub-ru.yandex.net/i?id=264866307-49-72&amp;n=21</vt:lpwstr>
      </vt:variant>
      <vt:variant>
        <vt:lpwstr/>
      </vt:variant>
      <vt:variant>
        <vt:i4>7209069</vt:i4>
      </vt:variant>
      <vt:variant>
        <vt:i4>-1</vt:i4>
      </vt:variant>
      <vt:variant>
        <vt:i4>1063</vt:i4>
      </vt:variant>
      <vt:variant>
        <vt:i4>1</vt:i4>
      </vt:variant>
      <vt:variant>
        <vt:lpwstr>http://im2-tub-ru.yandex.net/i?id=368113823-68-72&amp;n=21</vt:lpwstr>
      </vt:variant>
      <vt:variant>
        <vt:lpwstr/>
      </vt:variant>
      <vt:variant>
        <vt:i4>1048599</vt:i4>
      </vt:variant>
      <vt:variant>
        <vt:i4>-1</vt:i4>
      </vt:variant>
      <vt:variant>
        <vt:i4>1064</vt:i4>
      </vt:variant>
      <vt:variant>
        <vt:i4>1</vt:i4>
      </vt:variant>
      <vt:variant>
        <vt:lpwstr>http://im6-tub-ru.yandex.net/i?id=37473332-68-72&amp;n=21</vt:lpwstr>
      </vt:variant>
      <vt:variant>
        <vt:lpwstr/>
      </vt:variant>
      <vt:variant>
        <vt:i4>6488166</vt:i4>
      </vt:variant>
      <vt:variant>
        <vt:i4>-1</vt:i4>
      </vt:variant>
      <vt:variant>
        <vt:i4>1065</vt:i4>
      </vt:variant>
      <vt:variant>
        <vt:i4>1</vt:i4>
      </vt:variant>
      <vt:variant>
        <vt:lpwstr>http://im4-tub-ru.yandex.net/i?id=420005876-65-72&amp;n=21</vt:lpwstr>
      </vt:variant>
      <vt:variant>
        <vt:lpwstr/>
      </vt:variant>
      <vt:variant>
        <vt:i4>6357097</vt:i4>
      </vt:variant>
      <vt:variant>
        <vt:i4>-1</vt:i4>
      </vt:variant>
      <vt:variant>
        <vt:i4>1066</vt:i4>
      </vt:variant>
      <vt:variant>
        <vt:i4>1</vt:i4>
      </vt:variant>
      <vt:variant>
        <vt:lpwstr>http://im8-tub-ru.yandex.net/i?id=537905545-10-72&amp;n=21</vt:lpwstr>
      </vt:variant>
      <vt:variant>
        <vt:lpwstr/>
      </vt:variant>
      <vt:variant>
        <vt:i4>1835030</vt:i4>
      </vt:variant>
      <vt:variant>
        <vt:i4>-1</vt:i4>
      </vt:variant>
      <vt:variant>
        <vt:i4>1067</vt:i4>
      </vt:variant>
      <vt:variant>
        <vt:i4>1</vt:i4>
      </vt:variant>
      <vt:variant>
        <vt:lpwstr>http://im0-tub-ru.yandex.net/i?id=25615489-47-72&amp;n=21</vt:lpwstr>
      </vt:variant>
      <vt:variant>
        <vt:lpwstr/>
      </vt:variant>
      <vt:variant>
        <vt:i4>6619247</vt:i4>
      </vt:variant>
      <vt:variant>
        <vt:i4>-1</vt:i4>
      </vt:variant>
      <vt:variant>
        <vt:i4>1068</vt:i4>
      </vt:variant>
      <vt:variant>
        <vt:i4>1</vt:i4>
      </vt:variant>
      <vt:variant>
        <vt:lpwstr>http://im7-tub-ru.yandex.net/i?id=456635175-01-72&amp;n=21</vt:lpwstr>
      </vt:variant>
      <vt:variant>
        <vt:lpwstr/>
      </vt:variant>
      <vt:variant>
        <vt:i4>6815850</vt:i4>
      </vt:variant>
      <vt:variant>
        <vt:i4>-1</vt:i4>
      </vt:variant>
      <vt:variant>
        <vt:i4>1069</vt:i4>
      </vt:variant>
      <vt:variant>
        <vt:i4>1</vt:i4>
      </vt:variant>
      <vt:variant>
        <vt:lpwstr>http://im8-tub-ru.yandex.net/i?id=235152829-30-72&amp;n=21</vt:lpwstr>
      </vt:variant>
      <vt:variant>
        <vt:lpwstr/>
      </vt:variant>
      <vt:variant>
        <vt:i4>1769495</vt:i4>
      </vt:variant>
      <vt:variant>
        <vt:i4>-1</vt:i4>
      </vt:variant>
      <vt:variant>
        <vt:i4>1070</vt:i4>
      </vt:variant>
      <vt:variant>
        <vt:i4>1</vt:i4>
      </vt:variant>
      <vt:variant>
        <vt:lpwstr>http://im0-tub-ru.yandex.net/i?id=59422255-69-72&amp;n=21</vt:lpwstr>
      </vt:variant>
      <vt:variant>
        <vt:lpwstr/>
      </vt:variant>
      <vt:variant>
        <vt:i4>5374037</vt:i4>
      </vt:variant>
      <vt:variant>
        <vt:i4>-1</vt:i4>
      </vt:variant>
      <vt:variant>
        <vt:i4>1071</vt:i4>
      </vt:variant>
      <vt:variant>
        <vt:i4>1</vt:i4>
      </vt:variant>
      <vt:variant>
        <vt:lpwstr>http://im4-tub-ru.yandex.net/i?id=9661426-21-72&amp;n=21</vt:lpwstr>
      </vt:variant>
      <vt:variant>
        <vt:lpwstr/>
      </vt:variant>
      <vt:variant>
        <vt:i4>1245208</vt:i4>
      </vt:variant>
      <vt:variant>
        <vt:i4>-1</vt:i4>
      </vt:variant>
      <vt:variant>
        <vt:i4>1072</vt:i4>
      </vt:variant>
      <vt:variant>
        <vt:i4>1</vt:i4>
      </vt:variant>
      <vt:variant>
        <vt:lpwstr>http://im2-tub-ru.yandex.net/i?id=53927320-29-72&amp;n=21</vt:lpwstr>
      </vt:variant>
      <vt:variant>
        <vt:lpwstr/>
      </vt:variant>
      <vt:variant>
        <vt:i4>6357102</vt:i4>
      </vt:variant>
      <vt:variant>
        <vt:i4>-1</vt:i4>
      </vt:variant>
      <vt:variant>
        <vt:i4>1073</vt:i4>
      </vt:variant>
      <vt:variant>
        <vt:i4>1</vt:i4>
      </vt:variant>
      <vt:variant>
        <vt:lpwstr>http://im4-tub-ru.yandex.net/i?id=264337174-42-72&amp;n=21</vt:lpwstr>
      </vt:variant>
      <vt:variant>
        <vt:lpwstr/>
      </vt:variant>
      <vt:variant>
        <vt:i4>6357103</vt:i4>
      </vt:variant>
      <vt:variant>
        <vt:i4>-1</vt:i4>
      </vt:variant>
      <vt:variant>
        <vt:i4>1074</vt:i4>
      </vt:variant>
      <vt:variant>
        <vt:i4>1</vt:i4>
      </vt:variant>
      <vt:variant>
        <vt:lpwstr>http://im6-tub-ru.yandex.net/i?id=325963797-54-72&amp;n=21</vt:lpwstr>
      </vt:variant>
      <vt:variant>
        <vt:lpwstr/>
      </vt:variant>
      <vt:variant>
        <vt:i4>6488163</vt:i4>
      </vt:variant>
      <vt:variant>
        <vt:i4>-1</vt:i4>
      </vt:variant>
      <vt:variant>
        <vt:i4>1075</vt:i4>
      </vt:variant>
      <vt:variant>
        <vt:i4>1</vt:i4>
      </vt:variant>
      <vt:variant>
        <vt:lpwstr>http://im3-tub-ru.yandex.net/i?id=502972915-58-72&amp;n=21</vt:lpwstr>
      </vt:variant>
      <vt:variant>
        <vt:lpwstr/>
      </vt:variant>
      <vt:variant>
        <vt:i4>6357090</vt:i4>
      </vt:variant>
      <vt:variant>
        <vt:i4>-1</vt:i4>
      </vt:variant>
      <vt:variant>
        <vt:i4>1076</vt:i4>
      </vt:variant>
      <vt:variant>
        <vt:i4>1</vt:i4>
      </vt:variant>
      <vt:variant>
        <vt:lpwstr>http://im7-tub-ru.yandex.net/i?id=232296152-26-72&amp;n=21</vt:lpwstr>
      </vt:variant>
      <vt:variant>
        <vt:lpwstr/>
      </vt:variant>
      <vt:variant>
        <vt:i4>7077993</vt:i4>
      </vt:variant>
      <vt:variant>
        <vt:i4>-1</vt:i4>
      </vt:variant>
      <vt:variant>
        <vt:i4>1077</vt:i4>
      </vt:variant>
      <vt:variant>
        <vt:i4>1</vt:i4>
      </vt:variant>
      <vt:variant>
        <vt:lpwstr>http://im4-tub-ru.yandex.net/i?id=124890823-42-72&amp;n=21</vt:lpwstr>
      </vt:variant>
      <vt:variant>
        <vt:lpwstr/>
      </vt:variant>
      <vt:variant>
        <vt:i4>6815849</vt:i4>
      </vt:variant>
      <vt:variant>
        <vt:i4>-1</vt:i4>
      </vt:variant>
      <vt:variant>
        <vt:i4>1078</vt:i4>
      </vt:variant>
      <vt:variant>
        <vt:i4>1</vt:i4>
      </vt:variant>
      <vt:variant>
        <vt:lpwstr>http://im3-tub-ru.yandex.net/i?id=444803425-24-72&amp;n=21</vt:lpwstr>
      </vt:variant>
      <vt:variant>
        <vt:lpwstr/>
      </vt:variant>
      <vt:variant>
        <vt:i4>6750307</vt:i4>
      </vt:variant>
      <vt:variant>
        <vt:i4>-1</vt:i4>
      </vt:variant>
      <vt:variant>
        <vt:i4>1079</vt:i4>
      </vt:variant>
      <vt:variant>
        <vt:i4>1</vt:i4>
      </vt:variant>
      <vt:variant>
        <vt:lpwstr>http://im5-tub-ru.yandex.net/i?id=310889076-47-72&amp;n=21</vt:lpwstr>
      </vt:variant>
      <vt:variant>
        <vt:lpwstr/>
      </vt:variant>
      <vt:variant>
        <vt:i4>1703964</vt:i4>
      </vt:variant>
      <vt:variant>
        <vt:i4>-1</vt:i4>
      </vt:variant>
      <vt:variant>
        <vt:i4>1080</vt:i4>
      </vt:variant>
      <vt:variant>
        <vt:i4>1</vt:i4>
      </vt:variant>
      <vt:variant>
        <vt:lpwstr>http://im6-tub-ru.yandex.net/i?id=89946702-53-72&amp;n=21</vt:lpwstr>
      </vt:variant>
      <vt:variant>
        <vt:lpwstr/>
      </vt:variant>
      <vt:variant>
        <vt:i4>6422629</vt:i4>
      </vt:variant>
      <vt:variant>
        <vt:i4>-1</vt:i4>
      </vt:variant>
      <vt:variant>
        <vt:i4>1081</vt:i4>
      </vt:variant>
      <vt:variant>
        <vt:i4>1</vt:i4>
      </vt:variant>
      <vt:variant>
        <vt:lpwstr>http://im7-tub-ru.yandex.net/i?id=495853810-34-72&amp;n=21</vt:lpwstr>
      </vt:variant>
      <vt:variant>
        <vt:lpwstr/>
      </vt:variant>
      <vt:variant>
        <vt:i4>7274606</vt:i4>
      </vt:variant>
      <vt:variant>
        <vt:i4>-1</vt:i4>
      </vt:variant>
      <vt:variant>
        <vt:i4>1086</vt:i4>
      </vt:variant>
      <vt:variant>
        <vt:i4>1</vt:i4>
      </vt:variant>
      <vt:variant>
        <vt:lpwstr>http://im3-tub-ru.yandex.net/i?id=367946367-01-72&amp;n=21</vt:lpwstr>
      </vt:variant>
      <vt:variant>
        <vt:lpwstr/>
      </vt:variant>
      <vt:variant>
        <vt:i4>6029401</vt:i4>
      </vt:variant>
      <vt:variant>
        <vt:i4>-1</vt:i4>
      </vt:variant>
      <vt:variant>
        <vt:i4>1087</vt:i4>
      </vt:variant>
      <vt:variant>
        <vt:i4>1</vt:i4>
      </vt:variant>
      <vt:variant>
        <vt:lpwstr>http://im0-tub-ru.yandex.net/i?id=2928660-59-72&amp;n=21</vt:lpwstr>
      </vt:variant>
      <vt:variant>
        <vt:lpwstr/>
      </vt:variant>
      <vt:variant>
        <vt:i4>6881390</vt:i4>
      </vt:variant>
      <vt:variant>
        <vt:i4>-1</vt:i4>
      </vt:variant>
      <vt:variant>
        <vt:i4>1088</vt:i4>
      </vt:variant>
      <vt:variant>
        <vt:i4>1</vt:i4>
      </vt:variant>
      <vt:variant>
        <vt:lpwstr>http://im6-tub-ru.yandex.net/i?id=395671537-70-72&amp;n=21</vt:lpwstr>
      </vt:variant>
      <vt:variant>
        <vt:lpwstr/>
      </vt:variant>
      <vt:variant>
        <vt:i4>6488171</vt:i4>
      </vt:variant>
      <vt:variant>
        <vt:i4>-1</vt:i4>
      </vt:variant>
      <vt:variant>
        <vt:i4>1089</vt:i4>
      </vt:variant>
      <vt:variant>
        <vt:i4>1</vt:i4>
      </vt:variant>
      <vt:variant>
        <vt:lpwstr>http://im3-tub-ru.yandex.net/i?id=216532157-01-72&amp;n=21</vt:lpwstr>
      </vt:variant>
      <vt:variant>
        <vt:lpwstr/>
      </vt:variant>
      <vt:variant>
        <vt:i4>6488174</vt:i4>
      </vt:variant>
      <vt:variant>
        <vt:i4>-1</vt:i4>
      </vt:variant>
      <vt:variant>
        <vt:i4>1092</vt:i4>
      </vt:variant>
      <vt:variant>
        <vt:i4>1</vt:i4>
      </vt:variant>
      <vt:variant>
        <vt:lpwstr>http://im3-tub-ru.yandex.net/i?id=224271724-61-72&amp;n=21</vt:lpwstr>
      </vt:variant>
      <vt:variant>
        <vt:lpwstr/>
      </vt:variant>
      <vt:variant>
        <vt:i4>1114136</vt:i4>
      </vt:variant>
      <vt:variant>
        <vt:i4>-1</vt:i4>
      </vt:variant>
      <vt:variant>
        <vt:i4>1093</vt:i4>
      </vt:variant>
      <vt:variant>
        <vt:i4>1</vt:i4>
      </vt:variant>
      <vt:variant>
        <vt:lpwstr>http://im3-tub-ru.yandex.net/i?id=60452661-16-72&amp;n=21</vt:lpwstr>
      </vt:variant>
      <vt:variant>
        <vt:lpwstr/>
      </vt:variant>
      <vt:variant>
        <vt:i4>6488168</vt:i4>
      </vt:variant>
      <vt:variant>
        <vt:i4>-1</vt:i4>
      </vt:variant>
      <vt:variant>
        <vt:i4>1094</vt:i4>
      </vt:variant>
      <vt:variant>
        <vt:i4>1</vt:i4>
      </vt:variant>
      <vt:variant>
        <vt:lpwstr>http://im0-tub-ru.yandex.net/i?id=261110430-45-72&amp;n=21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admin</cp:lastModifiedBy>
  <cp:revision>2</cp:revision>
  <dcterms:created xsi:type="dcterms:W3CDTF">2020-12-08T09:09:00Z</dcterms:created>
  <dcterms:modified xsi:type="dcterms:W3CDTF">2020-12-08T09:09:00Z</dcterms:modified>
</cp:coreProperties>
</file>